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466682" w14:textId="6675144E" w:rsidR="00F84FF9" w:rsidRPr="00F84FF9" w:rsidRDefault="00F84FF9" w:rsidP="00F84FF9">
      <w:pPr>
        <w:spacing w:after="0" w:line="240" w:lineRule="auto"/>
        <w:rPr>
          <w:rFonts w:ascii="Calibri" w:eastAsia="Times New Roman" w:hAnsi="Calibri"/>
          <w:b/>
          <w:sz w:val="24"/>
          <w:szCs w:val="24"/>
          <w:lang w:eastAsia="ru-RU"/>
        </w:rPr>
      </w:pPr>
      <w:r w:rsidRPr="00F84FF9">
        <w:rPr>
          <w:rFonts w:ascii="Calibri" w:eastAsia="Times New Roman" w:hAnsi="Calibri"/>
          <w:b/>
          <w:noProof/>
          <w:sz w:val="24"/>
          <w:szCs w:val="24"/>
          <w:lang w:eastAsia="ru-RU"/>
        </w:rPr>
        <w:t xml:space="preserve">                                                                                </w:t>
      </w:r>
      <w:r w:rsidRPr="00F84FF9">
        <w:rPr>
          <w:rFonts w:ascii="Tms Rmn" w:eastAsia="Times New Roman" w:hAnsi="Tms Rmn"/>
          <w:b/>
          <w:noProof/>
          <w:sz w:val="24"/>
          <w:szCs w:val="24"/>
          <w:lang w:eastAsia="uk-UA"/>
        </w:rPr>
        <w:drawing>
          <wp:inline distT="0" distB="0" distL="0" distR="0" wp14:anchorId="4A7E1270" wp14:editId="6196269B">
            <wp:extent cx="485775" cy="600075"/>
            <wp:effectExtent l="0" t="0" r="9525" b="9525"/>
            <wp:docPr id="1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4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84FF9">
        <w:rPr>
          <w:rFonts w:ascii="Tms Rmn" w:eastAsia="Times New Roman" w:hAnsi="Tms Rmn"/>
          <w:b/>
          <w:noProof/>
          <w:sz w:val="24"/>
          <w:szCs w:val="24"/>
          <w:lang w:val="ru-RU" w:eastAsia="ru-RU"/>
        </w:rPr>
        <w:t xml:space="preserve">                           </w:t>
      </w:r>
      <w:r w:rsidR="004729D6">
        <w:rPr>
          <w:rFonts w:ascii="Tms Rmn" w:eastAsia="Times New Roman" w:hAnsi="Tms Rmn"/>
          <w:b/>
          <w:noProof/>
          <w:sz w:val="24"/>
          <w:szCs w:val="24"/>
          <w:lang w:val="ru-RU" w:eastAsia="ru-RU"/>
        </w:rPr>
        <w:t>П</w:t>
      </w:r>
      <w:r w:rsidR="004729D6"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 xml:space="preserve">роєкт № </w:t>
      </w:r>
      <w:r w:rsidR="00C2295B"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 xml:space="preserve">81 </w:t>
      </w:r>
      <w:r w:rsidR="004729D6">
        <w:rPr>
          <w:rFonts w:asciiTheme="minorHAnsi" w:eastAsia="Times New Roman" w:hAnsiTheme="minorHAnsi"/>
          <w:b/>
          <w:noProof/>
          <w:sz w:val="24"/>
          <w:szCs w:val="24"/>
          <w:lang w:val="ru-RU" w:eastAsia="ru-RU"/>
        </w:rPr>
        <w:t>від 13.01.2021</w:t>
      </w:r>
      <w:r w:rsidRPr="00F84FF9">
        <w:rPr>
          <w:rFonts w:ascii="Tms Rmn" w:eastAsia="Times New Roman" w:hAnsi="Tms Rmn"/>
          <w:b/>
          <w:noProof/>
          <w:sz w:val="24"/>
          <w:szCs w:val="24"/>
          <w:lang w:val="ru-RU" w:eastAsia="ru-RU"/>
        </w:rPr>
        <w:t xml:space="preserve">         </w:t>
      </w:r>
      <w:r w:rsidRPr="00F84FF9">
        <w:rPr>
          <w:rFonts w:ascii="Calibri" w:eastAsia="Times New Roman" w:hAnsi="Calibri"/>
          <w:b/>
          <w:noProof/>
          <w:sz w:val="24"/>
          <w:szCs w:val="24"/>
          <w:lang w:eastAsia="ru-RU"/>
        </w:rPr>
        <w:t xml:space="preserve"> </w:t>
      </w:r>
    </w:p>
    <w:p w14:paraId="36D76829" w14:textId="77777777" w:rsidR="00F84FF9" w:rsidRPr="00F84FF9" w:rsidRDefault="00F84FF9" w:rsidP="00F84FF9">
      <w:pPr>
        <w:spacing w:after="0" w:line="240" w:lineRule="auto"/>
        <w:jc w:val="center"/>
        <w:rPr>
          <w:rFonts w:ascii="Calibri" w:eastAsia="Times New Roman" w:hAnsi="Calibri"/>
          <w:sz w:val="20"/>
          <w:szCs w:val="24"/>
          <w:lang w:val="ru-RU" w:eastAsia="ru-RU"/>
        </w:rPr>
      </w:pPr>
    </w:p>
    <w:p w14:paraId="00C3CC0F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lang w:val="ru-RU" w:eastAsia="ru-RU"/>
        </w:rPr>
        <w:t>УКРАЇНА</w:t>
      </w:r>
    </w:p>
    <w:p w14:paraId="727802C9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lang w:val="ru-RU" w:eastAsia="ru-RU"/>
        </w:rPr>
        <w:t>ЧЕРНІГІВСЬКА ОБЛАСТЬ</w:t>
      </w:r>
    </w:p>
    <w:p w14:paraId="010FC0BA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  <w:r w:rsidRPr="00F84FF9">
        <w:rPr>
          <w:rFonts w:eastAsia="Times New Roman"/>
          <w:b/>
          <w:sz w:val="32"/>
          <w:szCs w:val="32"/>
          <w:lang w:val="ru-RU" w:eastAsia="ru-RU"/>
        </w:rPr>
        <w:t>Н І Ж И Н С Ь К А    М І С Ь К А    Р А Д А</w:t>
      </w:r>
    </w:p>
    <w:p w14:paraId="54614735" w14:textId="30639CBC" w:rsidR="00F84FF9" w:rsidRPr="00F84FF9" w:rsidRDefault="00F84FF9" w:rsidP="00F84FF9">
      <w:pPr>
        <w:spacing w:after="0" w:line="240" w:lineRule="auto"/>
        <w:ind w:left="2832"/>
        <w:rPr>
          <w:rFonts w:eastAsia="Times New Roman"/>
          <w:sz w:val="32"/>
          <w:szCs w:val="24"/>
          <w:lang w:val="ru-RU" w:eastAsia="ru-RU"/>
        </w:rPr>
      </w:pPr>
      <w:r w:rsidRPr="00F84FF9">
        <w:rPr>
          <w:rFonts w:eastAsia="Times New Roman"/>
          <w:sz w:val="32"/>
          <w:szCs w:val="24"/>
          <w:lang w:val="ru-RU" w:eastAsia="ru-RU"/>
        </w:rPr>
        <w:t xml:space="preserve">сесія </w:t>
      </w:r>
      <w:r w:rsidRPr="00F84FF9">
        <w:rPr>
          <w:rFonts w:eastAsia="Times New Roman"/>
          <w:sz w:val="32"/>
          <w:szCs w:val="24"/>
          <w:lang w:val="en-US" w:eastAsia="ru-RU"/>
        </w:rPr>
        <w:t>VII</w:t>
      </w:r>
      <w:r w:rsidR="00006B2B">
        <w:rPr>
          <w:rFonts w:eastAsia="Times New Roman"/>
          <w:sz w:val="32"/>
          <w:szCs w:val="24"/>
          <w:lang w:eastAsia="ru-RU"/>
        </w:rPr>
        <w:t>І</w:t>
      </w:r>
      <w:r w:rsidRPr="00F84FF9">
        <w:rPr>
          <w:rFonts w:eastAsia="Times New Roman"/>
          <w:sz w:val="32"/>
          <w:szCs w:val="24"/>
          <w:lang w:val="ru-RU" w:eastAsia="ru-RU"/>
        </w:rPr>
        <w:t xml:space="preserve"> скликання</w:t>
      </w:r>
    </w:p>
    <w:p w14:paraId="32F59978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lang w:val="ru-RU" w:eastAsia="ru-RU"/>
        </w:rPr>
      </w:pPr>
    </w:p>
    <w:p w14:paraId="130D4E0A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b/>
          <w:sz w:val="40"/>
          <w:szCs w:val="40"/>
          <w:lang w:val="ru-RU" w:eastAsia="ru-RU"/>
        </w:rPr>
      </w:pPr>
      <w:r w:rsidRPr="00F84FF9">
        <w:rPr>
          <w:rFonts w:eastAsia="Times New Roman"/>
          <w:b/>
          <w:sz w:val="40"/>
          <w:szCs w:val="40"/>
          <w:lang w:val="ru-RU" w:eastAsia="ru-RU"/>
        </w:rPr>
        <w:t>Р І Ш Е Н Н Я</w:t>
      </w:r>
    </w:p>
    <w:p w14:paraId="00778704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b/>
          <w:lang w:val="ru-RU" w:eastAsia="ru-RU"/>
        </w:rPr>
      </w:pPr>
    </w:p>
    <w:p w14:paraId="04834C78" w14:textId="730F635B" w:rsidR="00F84FF9" w:rsidRPr="00F84FF9" w:rsidRDefault="00F84FF9" w:rsidP="00F84FF9">
      <w:pPr>
        <w:spacing w:after="0" w:line="240" w:lineRule="auto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val="ru-RU" w:eastAsia="ru-RU"/>
        </w:rPr>
        <w:t xml:space="preserve">Від </w:t>
      </w:r>
      <w:r w:rsidR="00006B2B">
        <w:rPr>
          <w:rFonts w:eastAsia="Times New Roman"/>
          <w:u w:val="single"/>
          <w:lang w:eastAsia="ru-RU"/>
        </w:rPr>
        <w:t xml:space="preserve">                   </w:t>
      </w:r>
      <w:r w:rsidR="00455796" w:rsidRPr="00455796">
        <w:rPr>
          <w:rFonts w:eastAsia="Times New Roman"/>
          <w:u w:val="single"/>
          <w:lang w:eastAsia="ru-RU"/>
        </w:rPr>
        <w:t xml:space="preserve"> </w:t>
      </w:r>
      <w:r w:rsidR="00455796" w:rsidRPr="00455796">
        <w:rPr>
          <w:rFonts w:eastAsia="Times New Roman"/>
          <w:u w:val="single"/>
          <w:lang w:val="ru-RU" w:eastAsia="ru-RU"/>
        </w:rPr>
        <w:t>202</w:t>
      </w:r>
      <w:r w:rsidR="00006B2B">
        <w:rPr>
          <w:rFonts w:eastAsia="Times New Roman"/>
          <w:u w:val="single"/>
          <w:lang w:val="ru-RU" w:eastAsia="ru-RU"/>
        </w:rPr>
        <w:t>1</w:t>
      </w:r>
      <w:r w:rsidRPr="00F84FF9">
        <w:rPr>
          <w:rFonts w:eastAsia="Times New Roman"/>
          <w:lang w:val="ru-RU" w:eastAsia="ru-RU"/>
        </w:rPr>
        <w:t xml:space="preserve"> р.</w:t>
      </w:r>
      <w:r w:rsidRPr="00F84FF9">
        <w:rPr>
          <w:rFonts w:eastAsia="Times New Roman"/>
          <w:lang w:val="ru-RU" w:eastAsia="ru-RU"/>
        </w:rPr>
        <w:tab/>
      </w:r>
      <w:r w:rsidRPr="00F84FF9">
        <w:rPr>
          <w:rFonts w:eastAsia="Times New Roman"/>
          <w:lang w:val="ru-RU" w:eastAsia="ru-RU"/>
        </w:rPr>
        <w:tab/>
      </w:r>
      <w:r w:rsidR="00006B2B">
        <w:rPr>
          <w:rFonts w:eastAsia="Times New Roman"/>
          <w:lang w:val="ru-RU" w:eastAsia="ru-RU"/>
        </w:rPr>
        <w:t xml:space="preserve">      </w:t>
      </w:r>
      <w:r w:rsidRPr="00F84FF9">
        <w:rPr>
          <w:rFonts w:eastAsia="Times New Roman"/>
          <w:lang w:val="ru-RU" w:eastAsia="ru-RU"/>
        </w:rPr>
        <w:t>м. Ніжин</w:t>
      </w:r>
      <w:r w:rsidRPr="00F84FF9">
        <w:rPr>
          <w:rFonts w:eastAsia="Times New Roman"/>
          <w:lang w:val="ru-RU" w:eastAsia="ru-RU"/>
        </w:rPr>
        <w:tab/>
        <w:t xml:space="preserve">         </w:t>
      </w:r>
      <w:r w:rsidRPr="00F84FF9">
        <w:rPr>
          <w:rFonts w:eastAsia="Times New Roman"/>
          <w:lang w:eastAsia="ru-RU"/>
        </w:rPr>
        <w:t xml:space="preserve">                     </w:t>
      </w:r>
      <w:r w:rsidRPr="00F84FF9">
        <w:rPr>
          <w:rFonts w:eastAsia="Times New Roman"/>
          <w:lang w:val="ru-RU" w:eastAsia="ru-RU"/>
        </w:rPr>
        <w:t xml:space="preserve">     № </w:t>
      </w:r>
    </w:p>
    <w:p w14:paraId="3C194AEC" w14:textId="77777777" w:rsidR="00F84FF9" w:rsidRPr="00F84FF9" w:rsidRDefault="00F84FF9" w:rsidP="00F84FF9">
      <w:pPr>
        <w:spacing w:after="0" w:line="240" w:lineRule="auto"/>
        <w:jc w:val="center"/>
        <w:rPr>
          <w:rFonts w:eastAsia="Times New Roman"/>
          <w:lang w:val="ru-RU" w:eastAsia="ru-RU"/>
        </w:rPr>
      </w:pPr>
    </w:p>
    <w:p w14:paraId="315C0EF8" w14:textId="0FD94129" w:rsidR="00F84FF9" w:rsidRPr="00F84FF9" w:rsidRDefault="00F84FF9" w:rsidP="00F84FF9">
      <w:pPr>
        <w:spacing w:after="0" w:line="240" w:lineRule="auto"/>
        <w:rPr>
          <w:rFonts w:eastAsia="Times New Roman"/>
          <w:b/>
          <w:sz w:val="24"/>
          <w:szCs w:val="24"/>
          <w:lang w:eastAsia="ru-RU"/>
        </w:rPr>
      </w:pPr>
      <w:r w:rsidRPr="00F84FF9">
        <w:rPr>
          <w:rFonts w:eastAsia="Times New Roman"/>
          <w:b/>
          <w:lang w:val="ru-RU" w:eastAsia="ru-RU"/>
        </w:rPr>
        <w:t>Про визначення про</w:t>
      </w:r>
      <w:r w:rsidR="00191A8F">
        <w:rPr>
          <w:rFonts w:eastAsia="Times New Roman"/>
          <w:b/>
          <w:lang w:val="ru-RU" w:eastAsia="ru-RU"/>
        </w:rPr>
        <w:t>є</w:t>
      </w:r>
      <w:r w:rsidRPr="00F84FF9">
        <w:rPr>
          <w:rFonts w:eastAsia="Times New Roman"/>
          <w:b/>
          <w:lang w:val="ru-RU" w:eastAsia="ru-RU"/>
        </w:rPr>
        <w:t xml:space="preserve">ктів-переможців </w:t>
      </w:r>
    </w:p>
    <w:p w14:paraId="33B70268" w14:textId="0F15D554" w:rsidR="00F84FF9" w:rsidRPr="00F84FF9" w:rsidRDefault="00F84FF9" w:rsidP="00F84FF9">
      <w:pPr>
        <w:spacing w:after="0" w:line="240" w:lineRule="auto"/>
        <w:rPr>
          <w:rFonts w:eastAsia="Times New Roman"/>
          <w:b/>
          <w:lang w:eastAsia="ru-RU"/>
        </w:rPr>
      </w:pPr>
      <w:r w:rsidRPr="00F84FF9">
        <w:rPr>
          <w:rFonts w:eastAsia="Times New Roman"/>
          <w:b/>
          <w:lang w:val="ru-RU" w:eastAsia="ru-RU"/>
        </w:rPr>
        <w:t xml:space="preserve">громадського бюджету </w:t>
      </w:r>
      <w:r>
        <w:rPr>
          <w:rFonts w:eastAsia="Times New Roman"/>
          <w:b/>
          <w:lang w:eastAsia="ru-RU"/>
        </w:rPr>
        <w:t>202</w:t>
      </w:r>
      <w:r w:rsidR="00B04D3F">
        <w:rPr>
          <w:rFonts w:eastAsia="Times New Roman"/>
          <w:b/>
          <w:lang w:eastAsia="ru-RU"/>
        </w:rPr>
        <w:t>1</w:t>
      </w:r>
      <w:r w:rsidRPr="00F84FF9">
        <w:rPr>
          <w:rFonts w:eastAsia="Times New Roman"/>
          <w:b/>
          <w:lang w:eastAsia="ru-RU"/>
        </w:rPr>
        <w:t xml:space="preserve"> року </w:t>
      </w:r>
      <w:r w:rsidRPr="00F84FF9">
        <w:rPr>
          <w:rFonts w:eastAsia="Times New Roman"/>
          <w:b/>
          <w:lang w:val="ru-RU" w:eastAsia="ru-RU"/>
        </w:rPr>
        <w:t xml:space="preserve">та </w:t>
      </w:r>
    </w:p>
    <w:p w14:paraId="0EE4201C" w14:textId="77777777" w:rsidR="00F84FF9" w:rsidRPr="00F84FF9" w:rsidRDefault="00F84FF9" w:rsidP="00F84FF9">
      <w:pPr>
        <w:spacing w:after="0" w:line="240" w:lineRule="auto"/>
        <w:rPr>
          <w:rFonts w:eastAsia="Times New Roman"/>
          <w:sz w:val="24"/>
          <w:szCs w:val="24"/>
          <w:lang w:eastAsia="ru-RU"/>
        </w:rPr>
      </w:pPr>
      <w:r w:rsidRPr="00F84FF9">
        <w:rPr>
          <w:rFonts w:eastAsia="Times New Roman"/>
          <w:b/>
          <w:lang w:eastAsia="ru-RU"/>
        </w:rPr>
        <w:t>подальше їх фінансування</w:t>
      </w:r>
    </w:p>
    <w:p w14:paraId="60B07ADB" w14:textId="77777777" w:rsidR="00F84FF9" w:rsidRPr="00F84FF9" w:rsidRDefault="00F84FF9" w:rsidP="00F84FF9">
      <w:pPr>
        <w:spacing w:after="0" w:line="240" w:lineRule="auto"/>
        <w:rPr>
          <w:rFonts w:eastAsia="Times New Roman"/>
          <w:b/>
          <w:lang w:eastAsia="ru-RU"/>
        </w:rPr>
      </w:pPr>
    </w:p>
    <w:p w14:paraId="6D661599" w14:textId="6AAA3658" w:rsidR="00F84FF9" w:rsidRPr="00F84FF9" w:rsidRDefault="00F35E82" w:rsidP="00F84FF9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Відповідно до статей</w:t>
      </w:r>
      <w:r w:rsidR="00F84FF9" w:rsidRPr="00F84FF9">
        <w:rPr>
          <w:rFonts w:eastAsia="Times New Roman"/>
          <w:lang w:eastAsia="ru-RU"/>
        </w:rPr>
        <w:t xml:space="preserve"> 26, 42, 59 Закону  України  «Про місцеве  самоврядування  в Украї</w:t>
      </w:r>
      <w:r w:rsidR="00134C07">
        <w:rPr>
          <w:rFonts w:eastAsia="Times New Roman"/>
          <w:lang w:eastAsia="ru-RU"/>
        </w:rPr>
        <w:t>ні»,</w:t>
      </w:r>
      <w:r w:rsidR="00A11539">
        <w:rPr>
          <w:rFonts w:eastAsia="Times New Roman"/>
          <w:lang w:eastAsia="ru-RU"/>
        </w:rPr>
        <w:t xml:space="preserve"> </w:t>
      </w:r>
      <w:r w:rsidR="001C622E" w:rsidRPr="001C622E">
        <w:t>регламенту Ніжинської міської ради VІІІ скликання, затвердженого  рішенням  Ніжинської міської ради Чернігівської області VІІІ скликання від 27 листопада 2020 року № 3-2/2020,</w:t>
      </w:r>
      <w:r w:rsidR="00A11539" w:rsidRPr="00222E3D">
        <w:rPr>
          <w:b/>
          <w:bCs/>
        </w:rPr>
        <w:t xml:space="preserve"> </w:t>
      </w:r>
      <w:r w:rsidR="00134C07" w:rsidRPr="00EC781F">
        <w:rPr>
          <w:rFonts w:eastAsia="Times New Roman"/>
          <w:lang w:eastAsia="ru-RU"/>
        </w:rPr>
        <w:t>рішення міської ради від 24 квітня 2019 року № 7 – 54/2019 «Про затвердження Положення про</w:t>
      </w:r>
      <w:r w:rsidR="00F84FF9" w:rsidRPr="00EC781F">
        <w:rPr>
          <w:rFonts w:eastAsia="Times New Roman"/>
          <w:lang w:eastAsia="ru-RU"/>
        </w:rPr>
        <w:t xml:space="preserve"> громадський бюджет</w:t>
      </w:r>
      <w:r w:rsidR="00134C07" w:rsidRPr="00EC781F">
        <w:rPr>
          <w:rFonts w:eastAsia="Times New Roman"/>
          <w:lang w:eastAsia="ru-RU"/>
        </w:rPr>
        <w:t xml:space="preserve"> (бюджет участі)</w:t>
      </w:r>
      <w:r w:rsidR="00F84FF9" w:rsidRPr="00EC781F">
        <w:rPr>
          <w:rFonts w:eastAsia="Times New Roman"/>
          <w:lang w:eastAsia="ru-RU"/>
        </w:rPr>
        <w:t xml:space="preserve"> </w:t>
      </w:r>
      <w:r w:rsidR="00134C07" w:rsidRPr="00EC781F">
        <w:rPr>
          <w:rFonts w:eastAsia="Times New Roman"/>
          <w:lang w:eastAsia="ru-RU"/>
        </w:rPr>
        <w:t>Ніжинської міської об’єднаної територіальної громади»,</w:t>
      </w:r>
      <w:r w:rsidR="00134C07">
        <w:rPr>
          <w:rFonts w:eastAsia="Times New Roman"/>
          <w:lang w:eastAsia="ru-RU"/>
        </w:rPr>
        <w:t xml:space="preserve"> з метою забезпечення ефективної роботи по громадському бюджетуванню </w:t>
      </w:r>
      <w:r w:rsidR="00B6706B">
        <w:rPr>
          <w:rFonts w:eastAsia="Times New Roman"/>
          <w:lang w:eastAsia="ru-RU"/>
        </w:rPr>
        <w:t xml:space="preserve">в Ніжинській міській територіальній громаді, </w:t>
      </w:r>
      <w:r w:rsidR="00134C07">
        <w:rPr>
          <w:rFonts w:eastAsia="Times New Roman"/>
          <w:lang w:eastAsia="ru-RU"/>
        </w:rPr>
        <w:t>міська рада</w:t>
      </w:r>
      <w:r w:rsidR="00F84FF9" w:rsidRPr="00F84FF9">
        <w:rPr>
          <w:rFonts w:eastAsia="Times New Roman"/>
          <w:lang w:eastAsia="ru-RU"/>
        </w:rPr>
        <w:t xml:space="preserve"> вирішила:</w:t>
      </w:r>
    </w:p>
    <w:p w14:paraId="005779F5" w14:textId="77777777" w:rsidR="00F84FF9" w:rsidRPr="00F84FF9" w:rsidRDefault="00F84FF9" w:rsidP="00F84FF9">
      <w:pPr>
        <w:spacing w:after="0" w:line="240" w:lineRule="auto"/>
        <w:ind w:firstLine="567"/>
        <w:jc w:val="both"/>
        <w:rPr>
          <w:rFonts w:eastAsia="Times New Roman"/>
          <w:lang w:eastAsia="ru-RU"/>
        </w:rPr>
      </w:pPr>
    </w:p>
    <w:p w14:paraId="36EE6AB8" w14:textId="77BEA98C" w:rsidR="00F84FF9" w:rsidRDefault="00F84FF9" w:rsidP="00F84FF9">
      <w:pPr>
        <w:spacing w:after="0" w:line="240" w:lineRule="auto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ru-RU"/>
        </w:rPr>
        <w:t xml:space="preserve">     1.Визначити переможцями громадського бюджету про</w:t>
      </w:r>
      <w:r w:rsidR="001350D3">
        <w:rPr>
          <w:rFonts w:eastAsia="Times New Roman"/>
          <w:lang w:eastAsia="ru-RU"/>
        </w:rPr>
        <w:t>є</w:t>
      </w:r>
      <w:r w:rsidRPr="00F84FF9">
        <w:rPr>
          <w:rFonts w:eastAsia="Times New Roman"/>
          <w:lang w:eastAsia="ru-RU"/>
        </w:rPr>
        <w:t>кти:</w:t>
      </w:r>
    </w:p>
    <w:p w14:paraId="1A28FD0E" w14:textId="58206052" w:rsidR="007C2D32" w:rsidRPr="007C2D32" w:rsidRDefault="007C2D32" w:rsidP="007C2D32">
      <w:pPr>
        <w:spacing w:after="0" w:line="240" w:lineRule="auto"/>
        <w:jc w:val="both"/>
        <w:rPr>
          <w:rFonts w:eastAsia="Times New Roman"/>
          <w:lang w:eastAsia="ru-RU"/>
        </w:rPr>
      </w:pPr>
      <w:r w:rsidRPr="007C2D32">
        <w:rPr>
          <w:rFonts w:eastAsia="Times New Roman"/>
          <w:lang w:eastAsia="ru-RU"/>
        </w:rPr>
        <w:t>1</w:t>
      </w:r>
      <w:r w:rsidR="00574ECB">
        <w:rPr>
          <w:rFonts w:eastAsia="Times New Roman"/>
          <w:lang w:eastAsia="ru-RU"/>
        </w:rPr>
        <w:t>.1</w:t>
      </w:r>
      <w:r w:rsidRPr="007C2D32">
        <w:rPr>
          <w:rFonts w:eastAsia="Times New Roman"/>
          <w:lang w:eastAsia="ru-RU"/>
        </w:rPr>
        <w:t>.</w:t>
      </w:r>
      <w:r w:rsidR="003D2102">
        <w:rPr>
          <w:rFonts w:eastAsia="Times New Roman"/>
          <w:lang w:eastAsia="ru-RU"/>
        </w:rPr>
        <w:t xml:space="preserve"> «</w:t>
      </w:r>
      <w:r w:rsidRPr="007C2D32">
        <w:rPr>
          <w:rFonts w:eastAsia="Times New Roman"/>
          <w:lang w:eastAsia="ru-RU"/>
        </w:rPr>
        <w:t xml:space="preserve">Спортивне містечко (ігровий комплекс, спортивний комплекс, вуличні тренажери) для учнів гімназії та мешканців мікрорайону </w:t>
      </w:r>
      <w:r w:rsidR="007242AB">
        <w:rPr>
          <w:rFonts w:eastAsia="Times New Roman"/>
          <w:lang w:eastAsia="ru-RU"/>
        </w:rPr>
        <w:t xml:space="preserve"> </w:t>
      </w:r>
      <w:r w:rsidRPr="007C2D32">
        <w:rPr>
          <w:rFonts w:eastAsia="Times New Roman"/>
          <w:lang w:eastAsia="ru-RU"/>
        </w:rPr>
        <w:t>(територія гімназії №2)</w:t>
      </w:r>
      <w:r w:rsidR="003D2102">
        <w:rPr>
          <w:rFonts w:eastAsia="Times New Roman"/>
          <w:lang w:eastAsia="ru-RU"/>
        </w:rPr>
        <w:t>»</w:t>
      </w:r>
      <w:r w:rsidR="00574ECB">
        <w:rPr>
          <w:rFonts w:eastAsia="Times New Roman"/>
          <w:lang w:eastAsia="ru-RU"/>
        </w:rPr>
        <w:t xml:space="preserve"> (додається);</w:t>
      </w:r>
    </w:p>
    <w:p w14:paraId="3180C35A" w14:textId="1FECD491" w:rsidR="007C2D32" w:rsidRPr="007C2D32" w:rsidRDefault="00574EC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1.2</w:t>
      </w:r>
      <w:r w:rsidR="007C2D32" w:rsidRPr="007C2D32">
        <w:rPr>
          <w:rFonts w:eastAsia="Times New Roman"/>
          <w:lang w:eastAsia="ru-RU"/>
        </w:rPr>
        <w:t>.</w:t>
      </w:r>
      <w:r w:rsidR="003D2102">
        <w:rPr>
          <w:rFonts w:eastAsia="Times New Roman"/>
          <w:lang w:eastAsia="ru-RU"/>
        </w:rPr>
        <w:t xml:space="preserve"> «</w:t>
      </w:r>
      <w:r w:rsidR="007C2D32" w:rsidRPr="007C2D32">
        <w:rPr>
          <w:rFonts w:eastAsia="Times New Roman"/>
          <w:lang w:eastAsia="ru-RU"/>
        </w:rPr>
        <w:t>Облаштування частини території ЗОШ №15 під багатофункціональний трек для навчальної їзди, тренувань та перегоні</w:t>
      </w:r>
      <w:r>
        <w:rPr>
          <w:rFonts w:eastAsia="Times New Roman"/>
          <w:lang w:eastAsia="ru-RU"/>
        </w:rPr>
        <w:t>в</w:t>
      </w:r>
      <w:r w:rsidR="003D2102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 (додається);</w:t>
      </w:r>
    </w:p>
    <w:p w14:paraId="33D30F30" w14:textId="309AEB08" w:rsidR="007C2D32" w:rsidRPr="007C2D32" w:rsidRDefault="00574EC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1.3</w:t>
      </w:r>
      <w:r w:rsidR="007C2D32" w:rsidRPr="007C2D32">
        <w:rPr>
          <w:rFonts w:eastAsia="Times New Roman"/>
          <w:lang w:eastAsia="ru-RU"/>
        </w:rPr>
        <w:t>.</w:t>
      </w:r>
      <w:r w:rsidR="003D2102">
        <w:rPr>
          <w:rFonts w:eastAsia="Times New Roman"/>
          <w:lang w:eastAsia="ru-RU"/>
        </w:rPr>
        <w:t xml:space="preserve"> «</w:t>
      </w:r>
      <w:r w:rsidR="007C2D32" w:rsidRPr="007C2D32">
        <w:rPr>
          <w:rFonts w:eastAsia="Times New Roman"/>
          <w:lang w:eastAsia="ru-RU"/>
        </w:rPr>
        <w:t>Розумні та веселі перерви у ЗОШ №15</w:t>
      </w:r>
      <w:r w:rsidR="003D2102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 (додається);</w:t>
      </w:r>
    </w:p>
    <w:p w14:paraId="42FA86D2" w14:textId="348C8B5E" w:rsidR="007C2D32" w:rsidRPr="007C2D32" w:rsidRDefault="00574EC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 w:rsidR="007C2D32" w:rsidRPr="007C2D32">
        <w:rPr>
          <w:rFonts w:eastAsia="Times New Roman"/>
          <w:lang w:eastAsia="ru-RU"/>
        </w:rPr>
        <w:t>4.</w:t>
      </w:r>
      <w:r w:rsidR="00C23AF1">
        <w:rPr>
          <w:rFonts w:eastAsia="Times New Roman"/>
          <w:lang w:eastAsia="ru-RU"/>
        </w:rPr>
        <w:t xml:space="preserve"> «</w:t>
      </w:r>
      <w:r w:rsidR="006E0712" w:rsidRPr="006E0712">
        <w:rPr>
          <w:rFonts w:eastAsia="Times New Roman"/>
          <w:lang w:eastAsia="ru-RU"/>
        </w:rPr>
        <w:t>Облаштування громадського простору біля пам’ятного знаку «Героїв Чорнобиля» з елементами благоустрою та дитячим майданчиком</w:t>
      </w:r>
      <w:r w:rsidR="00C23AF1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 (додається)</w:t>
      </w:r>
      <w:r w:rsidR="007C2D32" w:rsidRPr="007C2D32">
        <w:rPr>
          <w:rFonts w:eastAsia="Times New Roman"/>
          <w:lang w:eastAsia="ru-RU"/>
        </w:rPr>
        <w:t>;</w:t>
      </w:r>
    </w:p>
    <w:p w14:paraId="5867EB58" w14:textId="1D68EEB1" w:rsidR="007C2D32" w:rsidRDefault="00375E7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</w:t>
      </w:r>
      <w:r w:rsidR="007C2D32" w:rsidRPr="007C2D32">
        <w:rPr>
          <w:rFonts w:eastAsia="Times New Roman"/>
          <w:lang w:eastAsia="ru-RU"/>
        </w:rPr>
        <w:t>5.</w:t>
      </w:r>
      <w:r w:rsidR="00C23AF1">
        <w:rPr>
          <w:rFonts w:eastAsia="Times New Roman"/>
          <w:lang w:eastAsia="ru-RU"/>
        </w:rPr>
        <w:t xml:space="preserve"> «</w:t>
      </w:r>
      <w:r w:rsidR="007C2D32" w:rsidRPr="007C2D32">
        <w:rPr>
          <w:rFonts w:eastAsia="Times New Roman"/>
          <w:lang w:eastAsia="ru-RU"/>
        </w:rPr>
        <w:t>Друга черга створення громадського простору шляхом облаштування зони відпочинку для мешканців міста на території мікрорайону Космонавтів</w:t>
      </w:r>
      <w:r w:rsidR="00C23AF1">
        <w:rPr>
          <w:rFonts w:eastAsia="Times New Roman"/>
          <w:lang w:eastAsia="ru-RU"/>
        </w:rPr>
        <w:t xml:space="preserve">» </w:t>
      </w:r>
      <w:r w:rsidR="00574ECB">
        <w:rPr>
          <w:rFonts w:eastAsia="Times New Roman"/>
          <w:lang w:eastAsia="ru-RU"/>
        </w:rPr>
        <w:t>(додається)</w:t>
      </w:r>
      <w:r w:rsidR="008E1082">
        <w:rPr>
          <w:rFonts w:eastAsia="Times New Roman"/>
          <w:lang w:eastAsia="ru-RU"/>
        </w:rPr>
        <w:t>;</w:t>
      </w:r>
    </w:p>
    <w:p w14:paraId="1FA3DFBB" w14:textId="6645C89C" w:rsidR="007C2D32" w:rsidRDefault="00574EC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1.6. </w:t>
      </w:r>
      <w:r w:rsidR="007C2D32" w:rsidRPr="007C2D32">
        <w:rPr>
          <w:rFonts w:eastAsia="Times New Roman"/>
          <w:lang w:eastAsia="ru-RU"/>
        </w:rPr>
        <w:t>«Сектор Спорту»</w:t>
      </w:r>
      <w:r>
        <w:rPr>
          <w:rFonts w:eastAsia="Times New Roman"/>
          <w:lang w:eastAsia="ru-RU"/>
        </w:rPr>
        <w:t xml:space="preserve"> (додається);</w:t>
      </w:r>
    </w:p>
    <w:p w14:paraId="1E2DF432" w14:textId="2576C546" w:rsidR="00574ECB" w:rsidRDefault="00574ECB" w:rsidP="007C2D32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1.7. «</w:t>
      </w:r>
      <w:r w:rsidRPr="00574ECB">
        <w:rPr>
          <w:rFonts w:eastAsia="Times New Roman"/>
          <w:lang w:eastAsia="ru-RU"/>
        </w:rPr>
        <w:t>WORKOUT – смуга перешкод</w:t>
      </w:r>
      <w:r>
        <w:rPr>
          <w:rFonts w:eastAsia="Times New Roman"/>
          <w:lang w:eastAsia="ru-RU"/>
        </w:rPr>
        <w:t>» (додається);</w:t>
      </w:r>
    </w:p>
    <w:p w14:paraId="4C3F12E4" w14:textId="081BC635" w:rsidR="00706DD7" w:rsidRPr="00706DD7" w:rsidRDefault="00706DD7" w:rsidP="00706DD7">
      <w:pPr>
        <w:spacing w:after="0" w:line="240" w:lineRule="auto"/>
        <w:jc w:val="both"/>
        <w:rPr>
          <w:rFonts w:eastAsia="Times New Roman"/>
          <w:lang w:eastAsia="ru-RU"/>
        </w:rPr>
      </w:pPr>
      <w:r w:rsidRPr="00706DD7">
        <w:rPr>
          <w:rFonts w:eastAsia="Times New Roman"/>
          <w:lang w:eastAsia="ru-RU"/>
        </w:rPr>
        <w:t>1.</w:t>
      </w:r>
      <w:r w:rsidR="00574ECB">
        <w:rPr>
          <w:rFonts w:eastAsia="Times New Roman"/>
          <w:lang w:eastAsia="ru-RU"/>
        </w:rPr>
        <w:t xml:space="preserve">8. </w:t>
      </w:r>
      <w:r w:rsidR="00C23AF1">
        <w:rPr>
          <w:rFonts w:eastAsia="Times New Roman"/>
          <w:lang w:eastAsia="ru-RU"/>
        </w:rPr>
        <w:t>«</w:t>
      </w:r>
      <w:r w:rsidRPr="00706DD7">
        <w:rPr>
          <w:rFonts w:eastAsia="Times New Roman"/>
          <w:lang w:eastAsia="ru-RU"/>
        </w:rPr>
        <w:t>Історична книга Ніжинські земські лікарі та їх нащадки, до 155-річчя заснування Ніжинської земської лікарні</w:t>
      </w:r>
      <w:r w:rsidR="00C23AF1">
        <w:rPr>
          <w:rFonts w:eastAsia="Times New Roman"/>
          <w:lang w:eastAsia="ru-RU"/>
        </w:rPr>
        <w:t>»</w:t>
      </w:r>
      <w:r w:rsidR="00574ECB">
        <w:rPr>
          <w:rFonts w:eastAsia="Times New Roman"/>
          <w:lang w:eastAsia="ru-RU"/>
        </w:rPr>
        <w:t xml:space="preserve"> (додається);</w:t>
      </w:r>
    </w:p>
    <w:p w14:paraId="2AC48980" w14:textId="60EC74CD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1.9. «</w:t>
      </w:r>
      <w:r w:rsidR="00706DD7" w:rsidRPr="00706DD7">
        <w:rPr>
          <w:rFonts w:eastAsia="Times New Roman"/>
          <w:lang w:eastAsia="ru-RU"/>
        </w:rPr>
        <w:t>Створення спортивного майданчику в районі Шевченка МШ</w:t>
      </w:r>
      <w:r>
        <w:rPr>
          <w:rFonts w:eastAsia="Times New Roman"/>
          <w:lang w:eastAsia="ru-RU"/>
        </w:rPr>
        <w:t>С</w:t>
      </w:r>
      <w:r w:rsidR="00C23AF1">
        <w:rPr>
          <w:rFonts w:eastAsia="Times New Roman"/>
          <w:lang w:eastAsia="ru-RU"/>
        </w:rPr>
        <w:t>»</w:t>
      </w:r>
      <w:r>
        <w:rPr>
          <w:rFonts w:eastAsia="Times New Roman"/>
          <w:lang w:eastAsia="ru-RU"/>
        </w:rPr>
        <w:t xml:space="preserve"> (додається);</w:t>
      </w:r>
    </w:p>
    <w:p w14:paraId="50DBB0B7" w14:textId="057C2EE0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1.10. «</w:t>
      </w:r>
      <w:r w:rsidR="00706DD7" w:rsidRPr="00706DD7">
        <w:rPr>
          <w:rFonts w:eastAsia="Times New Roman"/>
          <w:lang w:eastAsia="ru-RU"/>
        </w:rPr>
        <w:t>Світ медіа стає ближчи</w:t>
      </w:r>
      <w:r>
        <w:rPr>
          <w:rFonts w:eastAsia="Times New Roman"/>
          <w:lang w:eastAsia="ru-RU"/>
        </w:rPr>
        <w:t>м» (додається)</w:t>
      </w:r>
      <w:r w:rsidR="00692B44">
        <w:rPr>
          <w:rFonts w:eastAsia="Times New Roman"/>
          <w:lang w:eastAsia="ru-RU"/>
        </w:rPr>
        <w:t>;</w:t>
      </w:r>
    </w:p>
    <w:p w14:paraId="171745AF" w14:textId="25DB2245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1.11. «</w:t>
      </w:r>
      <w:r w:rsidR="00706DD7" w:rsidRPr="00706DD7">
        <w:rPr>
          <w:rFonts w:eastAsia="Times New Roman"/>
          <w:lang w:eastAsia="ru-RU"/>
        </w:rPr>
        <w:t>Молодь Records</w:t>
      </w:r>
      <w:r>
        <w:rPr>
          <w:rFonts w:eastAsia="Times New Roman"/>
          <w:lang w:eastAsia="ru-RU"/>
        </w:rPr>
        <w:t>» (додається)</w:t>
      </w:r>
      <w:r w:rsidR="00692B44">
        <w:rPr>
          <w:rFonts w:eastAsia="Times New Roman"/>
          <w:lang w:eastAsia="ru-RU"/>
        </w:rPr>
        <w:t>;</w:t>
      </w:r>
    </w:p>
    <w:p w14:paraId="72D8FEF2" w14:textId="54A0D074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lastRenderedPageBreak/>
        <w:t>1.1</w:t>
      </w:r>
      <w:r w:rsidR="008E4285">
        <w:rPr>
          <w:rFonts w:eastAsia="Times New Roman"/>
          <w:lang w:eastAsia="ru-RU"/>
        </w:rPr>
        <w:t>2</w:t>
      </w:r>
      <w:r>
        <w:rPr>
          <w:rFonts w:eastAsia="Times New Roman"/>
          <w:lang w:eastAsia="ru-RU"/>
        </w:rPr>
        <w:t>. «</w:t>
      </w:r>
      <w:r w:rsidR="00706DD7" w:rsidRPr="00706DD7">
        <w:rPr>
          <w:rFonts w:eastAsia="Times New Roman"/>
          <w:lang w:eastAsia="ru-RU"/>
        </w:rPr>
        <w:t>Облаштування доріжок в Графському парку</w:t>
      </w:r>
      <w:r>
        <w:rPr>
          <w:rFonts w:eastAsia="Times New Roman"/>
          <w:lang w:eastAsia="ru-RU"/>
        </w:rPr>
        <w:t>» (додається);</w:t>
      </w:r>
    </w:p>
    <w:p w14:paraId="09B988D9" w14:textId="64C335A5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</w:t>
      </w:r>
      <w:r w:rsidR="008E4285">
        <w:rPr>
          <w:rFonts w:eastAsia="Times New Roman"/>
          <w:lang w:eastAsia="ru-RU"/>
        </w:rPr>
        <w:t>3</w:t>
      </w:r>
      <w:r>
        <w:rPr>
          <w:rFonts w:eastAsia="Times New Roman"/>
          <w:lang w:eastAsia="ru-RU"/>
        </w:rPr>
        <w:t>. «</w:t>
      </w:r>
      <w:r w:rsidR="00706DD7" w:rsidRPr="00706DD7">
        <w:rPr>
          <w:rFonts w:eastAsia="Times New Roman"/>
          <w:lang w:eastAsia="ru-RU"/>
        </w:rPr>
        <w:t>Клумба нашої мрі</w:t>
      </w:r>
      <w:r>
        <w:rPr>
          <w:rFonts w:eastAsia="Times New Roman"/>
          <w:lang w:eastAsia="ru-RU"/>
        </w:rPr>
        <w:t>ї» (додається);</w:t>
      </w:r>
    </w:p>
    <w:p w14:paraId="2DC394EC" w14:textId="7C56BC74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</w:t>
      </w:r>
      <w:r w:rsidR="008E4285">
        <w:rPr>
          <w:rFonts w:eastAsia="Times New Roman"/>
          <w:lang w:eastAsia="ru-RU"/>
        </w:rPr>
        <w:t>4.</w:t>
      </w:r>
      <w:r>
        <w:rPr>
          <w:rFonts w:eastAsia="Times New Roman"/>
          <w:lang w:eastAsia="ru-RU"/>
        </w:rPr>
        <w:t xml:space="preserve"> «</w:t>
      </w:r>
      <w:r w:rsidR="00706DD7" w:rsidRPr="00706DD7">
        <w:rPr>
          <w:rFonts w:eastAsia="Times New Roman"/>
          <w:lang w:eastAsia="ru-RU"/>
        </w:rPr>
        <w:t>Створення простору для занять із стрітболу «Стрітбол-Ніжин»</w:t>
      </w:r>
      <w:r>
        <w:rPr>
          <w:rFonts w:eastAsia="Times New Roman"/>
          <w:lang w:eastAsia="ru-RU"/>
        </w:rPr>
        <w:t>» (додається);</w:t>
      </w:r>
    </w:p>
    <w:p w14:paraId="4334DC07" w14:textId="78171ED9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</w:t>
      </w:r>
      <w:r w:rsidR="008E4285">
        <w:rPr>
          <w:rFonts w:eastAsia="Times New Roman"/>
          <w:lang w:eastAsia="ru-RU"/>
        </w:rPr>
        <w:t>5</w:t>
      </w:r>
      <w:r>
        <w:rPr>
          <w:rFonts w:eastAsia="Times New Roman"/>
          <w:lang w:eastAsia="ru-RU"/>
        </w:rPr>
        <w:t>. «</w:t>
      </w:r>
      <w:r w:rsidR="00706DD7" w:rsidRPr="00706DD7">
        <w:rPr>
          <w:rFonts w:eastAsia="Times New Roman"/>
          <w:lang w:eastAsia="ru-RU"/>
        </w:rPr>
        <w:t>Встановлення спортивного комплексу ВОРКАУТ для мешканців мікрорайону по вул. Незалежності</w:t>
      </w:r>
      <w:r>
        <w:rPr>
          <w:rFonts w:eastAsia="Times New Roman"/>
          <w:lang w:eastAsia="ru-RU"/>
        </w:rPr>
        <w:t>» (додається);</w:t>
      </w:r>
    </w:p>
    <w:p w14:paraId="5DE9DE85" w14:textId="22E2358A" w:rsidR="00706DD7" w:rsidRPr="00706DD7" w:rsidRDefault="00574ECB" w:rsidP="00706DD7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1.1</w:t>
      </w:r>
      <w:r w:rsidR="008E4285">
        <w:rPr>
          <w:rFonts w:eastAsia="Times New Roman"/>
          <w:lang w:eastAsia="ru-RU"/>
        </w:rPr>
        <w:t>6.</w:t>
      </w:r>
      <w:r>
        <w:rPr>
          <w:rFonts w:eastAsia="Times New Roman"/>
          <w:lang w:eastAsia="ru-RU"/>
        </w:rPr>
        <w:t xml:space="preserve"> «</w:t>
      </w:r>
      <w:r w:rsidR="00706DD7" w:rsidRPr="00706DD7">
        <w:rPr>
          <w:rFonts w:eastAsia="Times New Roman"/>
          <w:lang w:eastAsia="ru-RU"/>
        </w:rPr>
        <w:t>Облаштування громадського простору для активного відпочинку та гармонійного розвитку дітей дошкільного та шкільного віку «Smile»</w:t>
      </w:r>
      <w:r w:rsidR="00EB1132" w:rsidRPr="00EB1132">
        <w:rPr>
          <w:rFonts w:eastAsia="Times New Roman"/>
          <w:lang w:eastAsia="ru-RU"/>
        </w:rPr>
        <w:t xml:space="preserve"> м.Ніжин, вул. 3-й мікрорайон, буд. 13,14,15</w:t>
      </w:r>
      <w:r w:rsidR="00EB1132">
        <w:rPr>
          <w:rFonts w:eastAsia="Times New Roman"/>
          <w:lang w:eastAsia="ru-RU"/>
        </w:rPr>
        <w:t>.</w:t>
      </w:r>
      <w:r>
        <w:rPr>
          <w:rFonts w:eastAsia="Times New Roman"/>
          <w:lang w:eastAsia="ru-RU"/>
        </w:rPr>
        <w:t>» (додається)</w:t>
      </w:r>
      <w:r w:rsidR="00D154EC">
        <w:rPr>
          <w:rFonts w:eastAsia="Times New Roman"/>
          <w:lang w:eastAsia="ru-RU"/>
        </w:rPr>
        <w:t>;</w:t>
      </w:r>
    </w:p>
    <w:p w14:paraId="700A7652" w14:textId="75AC780F" w:rsidR="00706DD7" w:rsidRPr="00706DD7" w:rsidRDefault="00706DD7" w:rsidP="00706DD7">
      <w:pPr>
        <w:spacing w:after="0" w:line="240" w:lineRule="auto"/>
        <w:jc w:val="both"/>
        <w:rPr>
          <w:rFonts w:eastAsia="Times New Roman"/>
          <w:lang w:eastAsia="ru-RU"/>
        </w:rPr>
      </w:pPr>
      <w:r w:rsidRPr="00706DD7">
        <w:rPr>
          <w:rFonts w:eastAsia="Times New Roman"/>
          <w:lang w:eastAsia="ru-RU"/>
        </w:rPr>
        <w:t>1</w:t>
      </w:r>
      <w:r w:rsidR="00574ECB">
        <w:rPr>
          <w:rFonts w:eastAsia="Times New Roman"/>
          <w:lang w:eastAsia="ru-RU"/>
        </w:rPr>
        <w:t>.1</w:t>
      </w:r>
      <w:r w:rsidR="008E4285">
        <w:rPr>
          <w:rFonts w:eastAsia="Times New Roman"/>
          <w:lang w:eastAsia="ru-RU"/>
        </w:rPr>
        <w:t>7</w:t>
      </w:r>
      <w:r w:rsidR="00574ECB">
        <w:rPr>
          <w:rFonts w:eastAsia="Times New Roman"/>
          <w:lang w:eastAsia="ru-RU"/>
        </w:rPr>
        <w:t>. «</w:t>
      </w:r>
      <w:r w:rsidRPr="00706DD7">
        <w:rPr>
          <w:rFonts w:eastAsia="Times New Roman"/>
          <w:lang w:eastAsia="ru-RU"/>
        </w:rPr>
        <w:t>Облаштування громадського простору для активного відпочинку та гармонійного розвитку дітей дошкільного та шкільного віку «Smile»</w:t>
      </w:r>
      <w:r w:rsidR="00E27B69">
        <w:rPr>
          <w:rFonts w:eastAsia="Times New Roman"/>
          <w:lang w:eastAsia="ru-RU"/>
        </w:rPr>
        <w:t xml:space="preserve"> </w:t>
      </w:r>
      <w:r w:rsidR="00E27B69" w:rsidRPr="00E27B69">
        <w:rPr>
          <w:rFonts w:eastAsia="Times New Roman"/>
          <w:lang w:eastAsia="ru-RU"/>
        </w:rPr>
        <w:t>м.Ніжин, вул. 3-й мікрорайон, буд. 2, вул. Шевченка, 89</w:t>
      </w:r>
      <w:r w:rsidR="00574ECB">
        <w:rPr>
          <w:rFonts w:eastAsia="Times New Roman"/>
          <w:lang w:eastAsia="ru-RU"/>
        </w:rPr>
        <w:t>» (додається)</w:t>
      </w:r>
      <w:r w:rsidR="00D154EC">
        <w:rPr>
          <w:rFonts w:eastAsia="Times New Roman"/>
          <w:lang w:eastAsia="ru-RU"/>
        </w:rPr>
        <w:t>;</w:t>
      </w:r>
    </w:p>
    <w:p w14:paraId="5C6A181B" w14:textId="7486CE6F" w:rsidR="00706DD7" w:rsidRPr="00706DD7" w:rsidRDefault="00706DD7" w:rsidP="00706DD7">
      <w:pPr>
        <w:spacing w:after="0" w:line="240" w:lineRule="auto"/>
        <w:jc w:val="both"/>
        <w:rPr>
          <w:rFonts w:eastAsia="Times New Roman"/>
          <w:lang w:eastAsia="ru-RU"/>
        </w:rPr>
      </w:pPr>
      <w:r w:rsidRPr="00706DD7">
        <w:rPr>
          <w:rFonts w:eastAsia="Times New Roman"/>
          <w:lang w:eastAsia="ru-RU"/>
        </w:rPr>
        <w:t>1</w:t>
      </w:r>
      <w:r w:rsidR="008E4285">
        <w:rPr>
          <w:rFonts w:eastAsia="Times New Roman"/>
          <w:lang w:eastAsia="ru-RU"/>
        </w:rPr>
        <w:t>.18. «</w:t>
      </w:r>
      <w:r w:rsidRPr="00706DD7">
        <w:rPr>
          <w:rFonts w:eastAsia="Times New Roman"/>
          <w:lang w:eastAsia="ru-RU"/>
        </w:rPr>
        <w:t>Облаштування гімнастичного дитячого комплексу «Будівельник</w:t>
      </w:r>
      <w:r w:rsidR="008E4285">
        <w:rPr>
          <w:rFonts w:eastAsia="Times New Roman"/>
          <w:lang w:eastAsia="ru-RU"/>
        </w:rPr>
        <w:t>»» (додається)</w:t>
      </w:r>
      <w:r w:rsidR="00D154EC">
        <w:rPr>
          <w:rFonts w:eastAsia="Times New Roman"/>
          <w:lang w:eastAsia="ru-RU"/>
        </w:rPr>
        <w:t>;</w:t>
      </w:r>
    </w:p>
    <w:p w14:paraId="6D2BA86F" w14:textId="3D975C8C" w:rsidR="00706DD7" w:rsidRPr="00706DD7" w:rsidRDefault="00706DD7" w:rsidP="00706DD7">
      <w:pPr>
        <w:spacing w:after="0" w:line="240" w:lineRule="auto"/>
        <w:jc w:val="both"/>
        <w:rPr>
          <w:rFonts w:eastAsia="Times New Roman"/>
          <w:lang w:eastAsia="ru-RU"/>
        </w:rPr>
      </w:pPr>
      <w:r w:rsidRPr="00706DD7">
        <w:rPr>
          <w:rFonts w:eastAsia="Times New Roman"/>
          <w:lang w:eastAsia="ru-RU"/>
        </w:rPr>
        <w:t>1</w:t>
      </w:r>
      <w:r w:rsidR="008E4285">
        <w:rPr>
          <w:rFonts w:eastAsia="Times New Roman"/>
          <w:lang w:eastAsia="ru-RU"/>
        </w:rPr>
        <w:t>.19. «</w:t>
      </w:r>
      <w:r w:rsidRPr="00706DD7">
        <w:rPr>
          <w:rFonts w:eastAsia="Times New Roman"/>
          <w:lang w:eastAsia="ru-RU"/>
        </w:rPr>
        <w:t>Облаштування простору для дітей та молоді сіл Паливода та Наумівське Кунашівського старостинського округу</w:t>
      </w:r>
      <w:r w:rsidR="008E4285">
        <w:rPr>
          <w:rFonts w:eastAsia="Times New Roman"/>
          <w:lang w:eastAsia="ru-RU"/>
        </w:rPr>
        <w:t>» (додається).</w:t>
      </w:r>
    </w:p>
    <w:p w14:paraId="0AE8C814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bCs/>
          <w:lang w:eastAsia="ru-RU"/>
        </w:rPr>
      </w:pPr>
    </w:p>
    <w:p w14:paraId="1F504AEF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lang w:eastAsia="zh-CN"/>
        </w:rPr>
      </w:pPr>
      <w:r w:rsidRPr="00F84FF9">
        <w:rPr>
          <w:rFonts w:eastAsia="Times New Roman"/>
          <w:lang w:eastAsia="zh-CN"/>
        </w:rPr>
        <w:t xml:space="preserve">     2.Головним розпорядником коштів визначити: </w:t>
      </w:r>
    </w:p>
    <w:p w14:paraId="18656938" w14:textId="1AF49627" w:rsidR="00A62564" w:rsidRPr="00A62564" w:rsidRDefault="00A62564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Pr="00A62564">
        <w:rPr>
          <w:rFonts w:eastAsia="Times New Roman"/>
          <w:lang w:eastAsia="zh-CN"/>
        </w:rPr>
        <w:t xml:space="preserve">.1. </w:t>
      </w:r>
      <w:r>
        <w:rPr>
          <w:rFonts w:eastAsia="Times New Roman"/>
          <w:lang w:eastAsia="zh-CN"/>
        </w:rPr>
        <w:t xml:space="preserve">Проєкту </w:t>
      </w:r>
      <w:r w:rsidRPr="00A62564">
        <w:rPr>
          <w:rFonts w:eastAsia="Times New Roman"/>
          <w:lang w:eastAsia="zh-CN"/>
        </w:rPr>
        <w:t>«Спортивне містечко (ігровий комплекс, спортивний комплекс, вуличні тренажери) для учнів гімназії та мешканців мікрорайону (територія гімназії №2)»</w:t>
      </w:r>
      <w:r>
        <w:rPr>
          <w:rFonts w:eastAsia="Times New Roman"/>
          <w:lang w:eastAsia="zh-CN"/>
        </w:rPr>
        <w:t xml:space="preserve">  - </w:t>
      </w:r>
      <w:bookmarkStart w:id="0" w:name="_Hlk61426865"/>
      <w:r>
        <w:rPr>
          <w:rFonts w:eastAsia="Times New Roman"/>
          <w:lang w:eastAsia="zh-CN"/>
        </w:rPr>
        <w:t>Управління освіти Ніжинської міської ради</w:t>
      </w:r>
      <w:r w:rsidRPr="00A62564">
        <w:rPr>
          <w:rFonts w:eastAsia="Times New Roman"/>
          <w:lang w:eastAsia="zh-CN"/>
        </w:rPr>
        <w:t>;</w:t>
      </w:r>
      <w:bookmarkEnd w:id="0"/>
    </w:p>
    <w:p w14:paraId="05823D93" w14:textId="272354AF" w:rsidR="00A62564" w:rsidRPr="00A62564" w:rsidRDefault="00A62564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Pr="00A62564">
        <w:rPr>
          <w:rFonts w:eastAsia="Times New Roman"/>
          <w:lang w:eastAsia="zh-CN"/>
        </w:rPr>
        <w:t xml:space="preserve">.2. </w:t>
      </w:r>
      <w:r>
        <w:rPr>
          <w:rFonts w:eastAsia="Times New Roman"/>
          <w:lang w:eastAsia="zh-CN"/>
        </w:rPr>
        <w:t xml:space="preserve">Проєкту </w:t>
      </w:r>
      <w:r w:rsidRPr="00A62564">
        <w:rPr>
          <w:rFonts w:eastAsia="Times New Roman"/>
          <w:lang w:eastAsia="zh-CN"/>
        </w:rPr>
        <w:t xml:space="preserve">«Облаштування частини території ЗОШ №15 під багатофункціональний трек для навчальної їзди, тренувань та перегонів» </w:t>
      </w:r>
      <w:r>
        <w:rPr>
          <w:rFonts w:eastAsia="Times New Roman"/>
          <w:lang w:eastAsia="zh-CN"/>
        </w:rPr>
        <w:t xml:space="preserve"> -</w:t>
      </w:r>
      <w:r w:rsidRPr="00A62564">
        <w:t xml:space="preserve"> </w:t>
      </w:r>
      <w:r w:rsidRPr="00A62564">
        <w:rPr>
          <w:rFonts w:eastAsia="Times New Roman"/>
          <w:lang w:eastAsia="zh-CN"/>
        </w:rPr>
        <w:t>Управління освіти Ніжинської міської ради;</w:t>
      </w:r>
    </w:p>
    <w:p w14:paraId="7080D4AA" w14:textId="441AB428" w:rsidR="00A62564" w:rsidRPr="00A62564" w:rsidRDefault="00A62564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Pr="00A62564">
        <w:rPr>
          <w:rFonts w:eastAsia="Times New Roman"/>
          <w:lang w:eastAsia="zh-CN"/>
        </w:rPr>
        <w:t xml:space="preserve">.3. </w:t>
      </w:r>
      <w:r>
        <w:rPr>
          <w:rFonts w:eastAsia="Times New Roman"/>
          <w:lang w:eastAsia="zh-CN"/>
        </w:rPr>
        <w:t xml:space="preserve">Проєкту </w:t>
      </w:r>
      <w:r w:rsidRPr="00A62564">
        <w:rPr>
          <w:rFonts w:eastAsia="Times New Roman"/>
          <w:lang w:eastAsia="zh-CN"/>
        </w:rPr>
        <w:t>«Розумні та веселі перерви у ЗОШ №15»</w:t>
      </w:r>
      <w:r>
        <w:rPr>
          <w:rFonts w:eastAsia="Times New Roman"/>
          <w:lang w:eastAsia="zh-CN"/>
        </w:rPr>
        <w:t xml:space="preserve"> - </w:t>
      </w:r>
      <w:r w:rsidRPr="00A62564">
        <w:rPr>
          <w:rFonts w:eastAsia="Times New Roman"/>
          <w:lang w:eastAsia="zh-CN"/>
        </w:rPr>
        <w:t>Управління освіти Ніжинської міської ради;</w:t>
      </w:r>
    </w:p>
    <w:p w14:paraId="196B7AAA" w14:textId="40F697F5" w:rsidR="00A62564" w:rsidRPr="00A62564" w:rsidRDefault="006E0712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.4.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>«</w:t>
      </w:r>
      <w:r w:rsidR="00146B5A" w:rsidRPr="00146B5A">
        <w:rPr>
          <w:rFonts w:eastAsia="Times New Roman"/>
          <w:lang w:eastAsia="zh-CN"/>
        </w:rPr>
        <w:t>Облаштування громадського простору біля пам’ятного знаку «Героїв Чорнобиля» з елементами благоустрою та дитячим майданчиком</w:t>
      </w:r>
      <w:r w:rsidR="00A62564" w:rsidRPr="00A62564">
        <w:rPr>
          <w:rFonts w:eastAsia="Times New Roman"/>
          <w:lang w:eastAsia="zh-CN"/>
        </w:rPr>
        <w:t xml:space="preserve">» </w:t>
      </w:r>
      <w:r w:rsidR="00146B5A">
        <w:rPr>
          <w:rFonts w:eastAsia="Times New Roman"/>
          <w:lang w:eastAsia="zh-CN"/>
        </w:rPr>
        <w:t>- Управління житлово-комунального господарства та будівництва</w:t>
      </w:r>
      <w:r w:rsidR="006E2C8F">
        <w:rPr>
          <w:rFonts w:eastAsia="Times New Roman"/>
          <w:lang w:eastAsia="zh-CN"/>
        </w:rPr>
        <w:t xml:space="preserve"> Ніжинської міської ради</w:t>
      </w:r>
      <w:r w:rsidR="00146B5A">
        <w:rPr>
          <w:rFonts w:eastAsia="Times New Roman"/>
          <w:lang w:eastAsia="zh-CN"/>
        </w:rPr>
        <w:t>;</w:t>
      </w:r>
    </w:p>
    <w:p w14:paraId="4B4D9DCE" w14:textId="28D40EF0" w:rsidR="00A62564" w:rsidRPr="00A62564" w:rsidRDefault="00EC2732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2.</w:t>
      </w:r>
      <w:r w:rsidR="00A62564" w:rsidRPr="00A62564">
        <w:rPr>
          <w:rFonts w:eastAsia="Times New Roman"/>
          <w:lang w:eastAsia="zh-CN"/>
        </w:rPr>
        <w:t>5.</w:t>
      </w:r>
      <w:r>
        <w:rPr>
          <w:rFonts w:eastAsia="Times New Roman"/>
          <w:lang w:eastAsia="zh-CN"/>
        </w:rPr>
        <w:t xml:space="preserve"> Проєкту</w:t>
      </w:r>
      <w:r w:rsidR="00A62564" w:rsidRPr="00A62564">
        <w:rPr>
          <w:rFonts w:eastAsia="Times New Roman"/>
          <w:lang w:eastAsia="zh-CN"/>
        </w:rPr>
        <w:t xml:space="preserve"> «Друга черга створення громадського простору шляхом облаштування зони відпочинку для мешканців міста на території мікрорайону Космонавтів» </w:t>
      </w:r>
      <w:r>
        <w:rPr>
          <w:rFonts w:eastAsia="Times New Roman"/>
          <w:lang w:eastAsia="zh-CN"/>
        </w:rPr>
        <w:t xml:space="preserve">- </w:t>
      </w:r>
      <w:r w:rsidRPr="00EC2732">
        <w:rPr>
          <w:rFonts w:eastAsia="Times New Roman"/>
          <w:lang w:eastAsia="zh-CN"/>
        </w:rPr>
        <w:t>Управління житлово-комунального господарства та будівництва</w:t>
      </w:r>
      <w:r w:rsidR="00133AA8">
        <w:rPr>
          <w:rFonts w:eastAsia="Times New Roman"/>
          <w:lang w:eastAsia="zh-CN"/>
        </w:rPr>
        <w:t xml:space="preserve"> Ніжинської міської ради</w:t>
      </w:r>
      <w:r>
        <w:rPr>
          <w:rFonts w:eastAsia="Times New Roman"/>
          <w:lang w:eastAsia="zh-CN"/>
        </w:rPr>
        <w:t>;</w:t>
      </w:r>
    </w:p>
    <w:p w14:paraId="7BABBDB3" w14:textId="36F17488" w:rsidR="00A62564" w:rsidRPr="00A62564" w:rsidRDefault="00EC2732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.6.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 xml:space="preserve">«Сектор Спорту» </w:t>
      </w:r>
      <w:r>
        <w:rPr>
          <w:rFonts w:eastAsia="Times New Roman"/>
          <w:lang w:eastAsia="zh-CN"/>
        </w:rPr>
        <w:t>- відділ з питань фізичної культури та спорту</w:t>
      </w:r>
      <w:r w:rsidR="00862203">
        <w:rPr>
          <w:rFonts w:eastAsia="Times New Roman"/>
          <w:lang w:eastAsia="zh-CN"/>
        </w:rPr>
        <w:t xml:space="preserve"> Ніжинської міської ради</w:t>
      </w:r>
      <w:r w:rsidR="00A62564" w:rsidRPr="00A62564">
        <w:rPr>
          <w:rFonts w:eastAsia="Times New Roman"/>
          <w:lang w:eastAsia="zh-CN"/>
        </w:rPr>
        <w:t>;</w:t>
      </w:r>
    </w:p>
    <w:p w14:paraId="06998261" w14:textId="42F61C24" w:rsidR="00A62564" w:rsidRPr="00A62564" w:rsidRDefault="00014DF9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>.7.</w:t>
      </w:r>
      <w:r w:rsidR="00EC2732">
        <w:rPr>
          <w:rFonts w:eastAsia="Times New Roman"/>
          <w:lang w:eastAsia="zh-CN"/>
        </w:rPr>
        <w:t xml:space="preserve"> Проєкту </w:t>
      </w:r>
      <w:r w:rsidR="00A62564" w:rsidRPr="00A62564">
        <w:rPr>
          <w:rFonts w:eastAsia="Times New Roman"/>
          <w:lang w:eastAsia="zh-CN"/>
        </w:rPr>
        <w:t xml:space="preserve">«WORKOUT – смуга перешкод» </w:t>
      </w:r>
      <w:r w:rsidR="00EC2732">
        <w:rPr>
          <w:rFonts w:eastAsia="Times New Roman"/>
          <w:lang w:eastAsia="zh-CN"/>
        </w:rPr>
        <w:t xml:space="preserve">- </w:t>
      </w:r>
      <w:r w:rsidR="00EC2732" w:rsidRPr="00EC2732">
        <w:rPr>
          <w:rFonts w:eastAsia="Times New Roman"/>
          <w:lang w:eastAsia="zh-CN"/>
        </w:rPr>
        <w:t>відділ з питань фізичної культури та спорту</w:t>
      </w:r>
      <w:r w:rsidR="00862203">
        <w:rPr>
          <w:rFonts w:eastAsia="Times New Roman"/>
          <w:lang w:eastAsia="zh-CN"/>
        </w:rPr>
        <w:t xml:space="preserve"> Ніжинської міської ради</w:t>
      </w:r>
      <w:r w:rsidR="00A62564" w:rsidRPr="00A62564">
        <w:rPr>
          <w:rFonts w:eastAsia="Times New Roman"/>
          <w:lang w:eastAsia="zh-CN"/>
        </w:rPr>
        <w:t>;</w:t>
      </w:r>
    </w:p>
    <w:p w14:paraId="4A2B6A93" w14:textId="4B3E0E46" w:rsidR="00A62564" w:rsidRPr="00A62564" w:rsidRDefault="00014DF9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.8.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 xml:space="preserve">«Історична книга Ніжинські земські лікарі та їх нащадки, до 155-річчя заснування Ніжинської земської лікарні» </w:t>
      </w:r>
      <w:r>
        <w:rPr>
          <w:rFonts w:eastAsia="Times New Roman"/>
          <w:lang w:eastAsia="zh-CN"/>
        </w:rPr>
        <w:t>- управління культури і туризму міської ради</w:t>
      </w:r>
      <w:r w:rsidR="00862203">
        <w:rPr>
          <w:rFonts w:eastAsia="Times New Roman"/>
          <w:lang w:eastAsia="zh-CN"/>
        </w:rPr>
        <w:t xml:space="preserve"> Ніжинської міської ради</w:t>
      </w:r>
      <w:r w:rsidR="00A62564" w:rsidRPr="00A62564">
        <w:rPr>
          <w:rFonts w:eastAsia="Times New Roman"/>
          <w:lang w:eastAsia="zh-CN"/>
        </w:rPr>
        <w:t>;</w:t>
      </w:r>
    </w:p>
    <w:p w14:paraId="7EA47119" w14:textId="586843D6" w:rsidR="00A62564" w:rsidRPr="00A62564" w:rsidRDefault="00014DF9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.9. </w:t>
      </w:r>
      <w:r w:rsidR="00651E58"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 xml:space="preserve">«Створення спортивного майданчику в районі Шевченка МШС» </w:t>
      </w:r>
      <w:r>
        <w:rPr>
          <w:rFonts w:eastAsia="Times New Roman"/>
          <w:lang w:eastAsia="zh-CN"/>
        </w:rPr>
        <w:t>- у</w:t>
      </w:r>
      <w:r w:rsidRPr="00014DF9">
        <w:rPr>
          <w:rFonts w:eastAsia="Times New Roman"/>
          <w:lang w:eastAsia="zh-CN"/>
        </w:rPr>
        <w:t>правління житлово-комунального господарства та будівництва</w:t>
      </w:r>
      <w:r w:rsidR="00862203">
        <w:rPr>
          <w:rFonts w:eastAsia="Times New Roman"/>
          <w:lang w:eastAsia="zh-CN"/>
        </w:rPr>
        <w:t xml:space="preserve"> Ніжинської міської ради</w:t>
      </w:r>
      <w:r w:rsidR="00A62564" w:rsidRPr="00A62564">
        <w:rPr>
          <w:rFonts w:eastAsia="Times New Roman"/>
          <w:lang w:eastAsia="zh-CN"/>
        </w:rPr>
        <w:t>;</w:t>
      </w:r>
    </w:p>
    <w:p w14:paraId="0593DB46" w14:textId="61F68634" w:rsidR="00A62564" w:rsidRPr="00A62564" w:rsidRDefault="00651E58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.10.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 xml:space="preserve">«Світ медіа стає ближчим» </w:t>
      </w:r>
      <w:r>
        <w:rPr>
          <w:rFonts w:eastAsia="Times New Roman"/>
          <w:lang w:eastAsia="zh-CN"/>
        </w:rPr>
        <w:t xml:space="preserve">- </w:t>
      </w:r>
      <w:r w:rsidRPr="00651E58">
        <w:rPr>
          <w:rFonts w:eastAsia="Times New Roman"/>
          <w:lang w:eastAsia="zh-CN"/>
        </w:rPr>
        <w:t xml:space="preserve">управління культури і туризму </w:t>
      </w:r>
      <w:r w:rsidR="002650B5">
        <w:rPr>
          <w:rFonts w:eastAsia="Times New Roman"/>
          <w:lang w:eastAsia="zh-CN"/>
        </w:rPr>
        <w:t xml:space="preserve">Ніжинської </w:t>
      </w:r>
      <w:r w:rsidRPr="00651E58">
        <w:rPr>
          <w:rFonts w:eastAsia="Times New Roman"/>
          <w:lang w:eastAsia="zh-CN"/>
        </w:rPr>
        <w:t>міської ради</w:t>
      </w:r>
      <w:r>
        <w:rPr>
          <w:rFonts w:eastAsia="Times New Roman"/>
          <w:lang w:eastAsia="zh-CN"/>
        </w:rPr>
        <w:t>;</w:t>
      </w:r>
    </w:p>
    <w:p w14:paraId="144FC467" w14:textId="2C3BA74A" w:rsidR="00A62564" w:rsidRPr="00A62564" w:rsidRDefault="00651E58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.11.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 xml:space="preserve">«Молодь Records» </w:t>
      </w:r>
      <w:r>
        <w:rPr>
          <w:rFonts w:eastAsia="Times New Roman"/>
          <w:lang w:eastAsia="zh-CN"/>
        </w:rPr>
        <w:t>- виконавчий комітет Ніжинської міської ради</w:t>
      </w:r>
    </w:p>
    <w:p w14:paraId="532E7131" w14:textId="1850341E" w:rsidR="00A62564" w:rsidRPr="00A62564" w:rsidRDefault="00D72DF0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lastRenderedPageBreak/>
        <w:t>2</w:t>
      </w:r>
      <w:r w:rsidR="00A62564" w:rsidRPr="00A62564">
        <w:rPr>
          <w:rFonts w:eastAsia="Times New Roman"/>
          <w:lang w:eastAsia="zh-CN"/>
        </w:rPr>
        <w:t xml:space="preserve">.12.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 xml:space="preserve">«Облаштування доріжок в Графському парку» </w:t>
      </w:r>
      <w:r>
        <w:rPr>
          <w:rFonts w:eastAsia="Times New Roman"/>
          <w:lang w:eastAsia="zh-CN"/>
        </w:rPr>
        <w:t>-</w:t>
      </w:r>
      <w:r w:rsidRPr="00D72DF0">
        <w:t xml:space="preserve"> </w:t>
      </w:r>
      <w:r w:rsidRPr="00D72DF0">
        <w:rPr>
          <w:rFonts w:eastAsia="Times New Roman"/>
          <w:lang w:eastAsia="zh-CN"/>
        </w:rPr>
        <w:t>управління житлово-комунального господарства та будівництва</w:t>
      </w:r>
      <w:r w:rsidR="002650B5">
        <w:rPr>
          <w:rFonts w:eastAsia="Times New Roman"/>
          <w:lang w:eastAsia="zh-CN"/>
        </w:rPr>
        <w:t xml:space="preserve"> Ніжинської міської ради</w:t>
      </w:r>
      <w:r w:rsidRPr="00D72DF0">
        <w:rPr>
          <w:rFonts w:eastAsia="Times New Roman"/>
          <w:lang w:eastAsia="zh-CN"/>
        </w:rPr>
        <w:t>;</w:t>
      </w:r>
    </w:p>
    <w:p w14:paraId="37B95378" w14:textId="174BFED3" w:rsidR="00A62564" w:rsidRPr="00A62564" w:rsidRDefault="00A62564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Pr="00A62564">
        <w:rPr>
          <w:rFonts w:eastAsia="Times New Roman"/>
          <w:lang w:eastAsia="zh-CN"/>
        </w:rPr>
        <w:t xml:space="preserve">.13. </w:t>
      </w:r>
      <w:r>
        <w:rPr>
          <w:rFonts w:eastAsia="Times New Roman"/>
          <w:lang w:eastAsia="zh-CN"/>
        </w:rPr>
        <w:t xml:space="preserve">Проєкту </w:t>
      </w:r>
      <w:r w:rsidRPr="00A62564">
        <w:rPr>
          <w:rFonts w:eastAsia="Times New Roman"/>
          <w:lang w:eastAsia="zh-CN"/>
        </w:rPr>
        <w:t xml:space="preserve">«Клумба нашої мрії» </w:t>
      </w:r>
      <w:r>
        <w:rPr>
          <w:rFonts w:eastAsia="Times New Roman"/>
          <w:lang w:eastAsia="zh-CN"/>
        </w:rPr>
        <w:t xml:space="preserve"> - </w:t>
      </w:r>
      <w:r w:rsidRPr="00A62564">
        <w:rPr>
          <w:rFonts w:eastAsia="Times New Roman"/>
          <w:lang w:eastAsia="zh-CN"/>
        </w:rPr>
        <w:t>Управління освіти Ніжинської міської ради;</w:t>
      </w:r>
    </w:p>
    <w:p w14:paraId="5BC4074C" w14:textId="080E8843" w:rsidR="00A62564" w:rsidRPr="00A62564" w:rsidRDefault="003551A1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.14.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>«Створення простору для занять із стрітболу «Стрітбол-Ніжин»»</w:t>
      </w:r>
      <w:r>
        <w:rPr>
          <w:rFonts w:eastAsia="Times New Roman"/>
          <w:lang w:eastAsia="zh-CN"/>
        </w:rPr>
        <w:t xml:space="preserve"> - </w:t>
      </w:r>
      <w:r w:rsidR="00A62564" w:rsidRPr="00A62564">
        <w:rPr>
          <w:rFonts w:eastAsia="Times New Roman"/>
          <w:lang w:eastAsia="zh-CN"/>
        </w:rPr>
        <w:t xml:space="preserve"> </w:t>
      </w:r>
      <w:r w:rsidRPr="003551A1">
        <w:rPr>
          <w:rFonts w:eastAsia="Times New Roman"/>
          <w:lang w:eastAsia="zh-CN"/>
        </w:rPr>
        <w:t>відділ з питань фізичної культури та спорту</w:t>
      </w:r>
      <w:r w:rsidR="002650B5">
        <w:rPr>
          <w:rFonts w:eastAsia="Times New Roman"/>
          <w:lang w:eastAsia="zh-CN"/>
        </w:rPr>
        <w:t xml:space="preserve"> Ніжинської міської ради</w:t>
      </w:r>
      <w:r w:rsidR="00A62564" w:rsidRPr="00A62564">
        <w:rPr>
          <w:rFonts w:eastAsia="Times New Roman"/>
          <w:lang w:eastAsia="zh-CN"/>
        </w:rPr>
        <w:t>;</w:t>
      </w:r>
    </w:p>
    <w:p w14:paraId="0A58CD3F" w14:textId="49B0ACD9" w:rsidR="00A62564" w:rsidRPr="00A62564" w:rsidRDefault="001668E5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.15.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 xml:space="preserve">«Встановлення спортивного комплексу ВОРКАУТ для мешканців мікрорайону по вул. Незалежності» </w:t>
      </w:r>
      <w:r>
        <w:rPr>
          <w:rFonts w:eastAsia="Times New Roman"/>
          <w:lang w:eastAsia="zh-CN"/>
        </w:rPr>
        <w:t xml:space="preserve">- </w:t>
      </w:r>
      <w:r w:rsidRPr="001668E5">
        <w:rPr>
          <w:rFonts w:eastAsia="Times New Roman"/>
          <w:lang w:eastAsia="zh-CN"/>
        </w:rPr>
        <w:t>відділ з питань фізичної культури та спорту</w:t>
      </w:r>
      <w:r w:rsidR="002650B5">
        <w:rPr>
          <w:rFonts w:eastAsia="Times New Roman"/>
          <w:lang w:eastAsia="zh-CN"/>
        </w:rPr>
        <w:t xml:space="preserve"> Ніжинської міської ради</w:t>
      </w:r>
      <w:r w:rsidRPr="001668E5">
        <w:rPr>
          <w:rFonts w:eastAsia="Times New Roman"/>
          <w:lang w:eastAsia="zh-CN"/>
        </w:rPr>
        <w:t>;</w:t>
      </w:r>
    </w:p>
    <w:p w14:paraId="0BC6AD2D" w14:textId="373D1CD6" w:rsidR="00A62564" w:rsidRPr="00A62564" w:rsidRDefault="00417955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.16.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 xml:space="preserve">«Облаштування громадського простору для активного відпочинку та гармонійного розвитку дітей дошкільного та шкільного віку «Smile» м.Ніжин, вул. 3-й мікрорайон, буд. 13,14,15.» </w:t>
      </w:r>
      <w:r w:rsidR="009D176C">
        <w:rPr>
          <w:rFonts w:eastAsia="Times New Roman"/>
          <w:lang w:eastAsia="zh-CN"/>
        </w:rPr>
        <w:t xml:space="preserve">- </w:t>
      </w:r>
      <w:r w:rsidR="009D176C" w:rsidRPr="009D176C">
        <w:rPr>
          <w:rFonts w:eastAsia="Times New Roman"/>
          <w:lang w:eastAsia="zh-CN"/>
        </w:rPr>
        <w:t>управління житлово-комунального господарства та будівництва</w:t>
      </w:r>
      <w:r w:rsidR="002650B5">
        <w:rPr>
          <w:rFonts w:eastAsia="Times New Roman"/>
          <w:lang w:eastAsia="zh-CN"/>
        </w:rPr>
        <w:t xml:space="preserve"> Ніжинської міської ради;</w:t>
      </w:r>
    </w:p>
    <w:p w14:paraId="5FEE4F2B" w14:textId="03E394DE" w:rsidR="00A62564" w:rsidRPr="00A62564" w:rsidRDefault="009D176C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.17.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>«Облаштування громадського простору для активного відпочинку та гармонійного розвитку дітей дошкільного та шкільного віку «Smile» м.Ніжин, вул. 3-й мікрорайон, буд. 2, вул. Шевченка, 89»</w:t>
      </w:r>
      <w:r>
        <w:rPr>
          <w:rFonts w:eastAsia="Times New Roman"/>
          <w:lang w:eastAsia="zh-CN"/>
        </w:rPr>
        <w:t xml:space="preserve"> - </w:t>
      </w:r>
      <w:r w:rsidRPr="009D176C">
        <w:rPr>
          <w:rFonts w:eastAsia="Times New Roman"/>
          <w:lang w:eastAsia="zh-CN"/>
        </w:rPr>
        <w:t>управління житлово-комунального господарства та будівництва</w:t>
      </w:r>
      <w:r w:rsidR="00AD1A57">
        <w:rPr>
          <w:rFonts w:eastAsia="Times New Roman"/>
          <w:lang w:eastAsia="zh-CN"/>
        </w:rPr>
        <w:t xml:space="preserve"> Ніжинської міської ради</w:t>
      </w:r>
      <w:r>
        <w:rPr>
          <w:rFonts w:eastAsia="Times New Roman"/>
          <w:lang w:eastAsia="zh-CN"/>
        </w:rPr>
        <w:t>;</w:t>
      </w:r>
    </w:p>
    <w:p w14:paraId="54600AD3" w14:textId="20F35BDF" w:rsidR="00A62564" w:rsidRPr="00A62564" w:rsidRDefault="00A62564" w:rsidP="00A62564">
      <w:pPr>
        <w:spacing w:after="0" w:line="240" w:lineRule="auto"/>
        <w:jc w:val="both"/>
        <w:rPr>
          <w:rFonts w:eastAsia="Times New Roman"/>
          <w:lang w:eastAsia="zh-CN"/>
        </w:rPr>
      </w:pPr>
      <w:r w:rsidRPr="00A62564">
        <w:rPr>
          <w:rFonts w:eastAsia="Times New Roman"/>
          <w:lang w:eastAsia="zh-CN"/>
        </w:rPr>
        <w:t>1.18.</w:t>
      </w:r>
      <w:r w:rsidR="0046328F">
        <w:rPr>
          <w:rFonts w:eastAsia="Times New Roman"/>
          <w:lang w:eastAsia="zh-CN"/>
        </w:rPr>
        <w:t xml:space="preserve"> </w:t>
      </w:r>
      <w:r w:rsidR="009D176C">
        <w:rPr>
          <w:rFonts w:eastAsia="Times New Roman"/>
          <w:lang w:eastAsia="zh-CN"/>
        </w:rPr>
        <w:t xml:space="preserve">Проєкту </w:t>
      </w:r>
      <w:r w:rsidRPr="00A62564">
        <w:rPr>
          <w:rFonts w:eastAsia="Times New Roman"/>
          <w:lang w:eastAsia="zh-CN"/>
        </w:rPr>
        <w:t xml:space="preserve">«Облаштування гімнастичного дитячого комплексу «Будівельник»» </w:t>
      </w:r>
      <w:r w:rsidR="009D176C">
        <w:rPr>
          <w:rFonts w:eastAsia="Times New Roman"/>
          <w:lang w:eastAsia="zh-CN"/>
        </w:rPr>
        <w:t xml:space="preserve">- </w:t>
      </w:r>
      <w:r w:rsidR="009D176C" w:rsidRPr="009D176C">
        <w:rPr>
          <w:rFonts w:eastAsia="Times New Roman"/>
          <w:lang w:eastAsia="zh-CN"/>
        </w:rPr>
        <w:t>відділ з питань фізичної культури та спорту</w:t>
      </w:r>
      <w:r w:rsidR="00AD1A57">
        <w:rPr>
          <w:rFonts w:eastAsia="Times New Roman"/>
          <w:lang w:eastAsia="zh-CN"/>
        </w:rPr>
        <w:t xml:space="preserve"> Ніжинської міської ради</w:t>
      </w:r>
      <w:r w:rsidR="009D176C" w:rsidRPr="009D176C">
        <w:rPr>
          <w:rFonts w:eastAsia="Times New Roman"/>
          <w:lang w:eastAsia="zh-CN"/>
        </w:rPr>
        <w:t>;</w:t>
      </w:r>
    </w:p>
    <w:p w14:paraId="38A564DE" w14:textId="69C85016" w:rsidR="00F84FF9" w:rsidRPr="00F84FF9" w:rsidRDefault="009D176C" w:rsidP="00A62564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2</w:t>
      </w:r>
      <w:r w:rsidR="00A62564" w:rsidRPr="00A62564">
        <w:rPr>
          <w:rFonts w:eastAsia="Times New Roman"/>
          <w:lang w:eastAsia="zh-CN"/>
        </w:rPr>
        <w:t xml:space="preserve">.19. </w:t>
      </w:r>
      <w:r>
        <w:rPr>
          <w:rFonts w:eastAsia="Times New Roman"/>
          <w:lang w:eastAsia="zh-CN"/>
        </w:rPr>
        <w:t xml:space="preserve">Проєкту </w:t>
      </w:r>
      <w:r w:rsidR="00A62564" w:rsidRPr="00A62564">
        <w:rPr>
          <w:rFonts w:eastAsia="Times New Roman"/>
          <w:lang w:eastAsia="zh-CN"/>
        </w:rPr>
        <w:t>«Облаштування простору для дітей та молоді сіл Паливода та Наумівське Кунашівського старостинського округу»</w:t>
      </w:r>
      <w:r>
        <w:rPr>
          <w:rFonts w:eastAsia="Times New Roman"/>
          <w:lang w:eastAsia="zh-CN"/>
        </w:rPr>
        <w:t xml:space="preserve"> - </w:t>
      </w:r>
      <w:r w:rsidRPr="009D176C">
        <w:rPr>
          <w:rFonts w:eastAsia="Times New Roman"/>
          <w:lang w:eastAsia="zh-CN"/>
        </w:rPr>
        <w:t>управління житлово-комунального господарства та будівництва</w:t>
      </w:r>
      <w:r w:rsidR="00AD1A57">
        <w:rPr>
          <w:rFonts w:eastAsia="Times New Roman"/>
          <w:lang w:eastAsia="zh-CN"/>
        </w:rPr>
        <w:t xml:space="preserve"> Ніжинської міської ради</w:t>
      </w:r>
      <w:r>
        <w:rPr>
          <w:rFonts w:eastAsia="Times New Roman"/>
          <w:lang w:eastAsia="zh-CN"/>
        </w:rPr>
        <w:t>.</w:t>
      </w:r>
    </w:p>
    <w:p w14:paraId="55EC9A74" w14:textId="77777777" w:rsidR="00A70D5C" w:rsidRDefault="00F84FF9" w:rsidP="00F84FF9">
      <w:pPr>
        <w:spacing w:after="0" w:line="240" w:lineRule="auto"/>
        <w:jc w:val="both"/>
        <w:rPr>
          <w:rFonts w:eastAsia="Times New Roman"/>
          <w:lang w:eastAsia="zh-CN"/>
        </w:rPr>
      </w:pPr>
      <w:r w:rsidRPr="00F84FF9">
        <w:rPr>
          <w:rFonts w:eastAsia="Times New Roman"/>
          <w:lang w:eastAsia="zh-CN"/>
        </w:rPr>
        <w:t xml:space="preserve">     </w:t>
      </w:r>
    </w:p>
    <w:p w14:paraId="3C1B7A5B" w14:textId="09B98C65" w:rsidR="00F84FF9" w:rsidRPr="001D0D6D" w:rsidRDefault="00F84FF9" w:rsidP="00A70D5C">
      <w:pPr>
        <w:spacing w:after="0" w:line="240" w:lineRule="auto"/>
        <w:ind w:firstLine="708"/>
        <w:jc w:val="both"/>
        <w:rPr>
          <w:rFonts w:eastAsia="Times New Roman"/>
          <w:lang w:eastAsia="zh-CN"/>
        </w:rPr>
      </w:pPr>
      <w:r w:rsidRPr="00F84FF9">
        <w:rPr>
          <w:rFonts w:eastAsia="Times New Roman"/>
          <w:lang w:eastAsia="zh-CN"/>
        </w:rPr>
        <w:t>3.Фінансовому управлінню Ніжинської міської ради (Писаренко Л.В.) перерахувати головним розпорядникам кошти на фінансування про</w:t>
      </w:r>
      <w:r w:rsidR="00AA03B2">
        <w:rPr>
          <w:rFonts w:eastAsia="Times New Roman"/>
          <w:lang w:eastAsia="zh-CN"/>
        </w:rPr>
        <w:t>є</w:t>
      </w:r>
      <w:r w:rsidRPr="00F84FF9">
        <w:rPr>
          <w:rFonts w:eastAsia="Times New Roman"/>
          <w:lang w:eastAsia="zh-CN"/>
        </w:rPr>
        <w:t xml:space="preserve">ктів за рахунок зменшення обсягу резервного фонду </w:t>
      </w:r>
      <w:r w:rsidR="003C50D0" w:rsidRPr="001D0D6D">
        <w:rPr>
          <w:rFonts w:eastAsia="Times New Roman"/>
          <w:lang w:eastAsia="zh-CN"/>
        </w:rPr>
        <w:t>Ніжинської міської територіальної громади</w:t>
      </w:r>
      <w:r w:rsidR="003354D9" w:rsidRPr="001D0D6D">
        <w:rPr>
          <w:rFonts w:eastAsia="Times New Roman"/>
          <w:lang w:eastAsia="zh-CN"/>
        </w:rPr>
        <w:t xml:space="preserve"> на 202</w:t>
      </w:r>
      <w:r w:rsidR="001D0D6D" w:rsidRPr="001D0D6D">
        <w:rPr>
          <w:rFonts w:eastAsia="Times New Roman"/>
          <w:lang w:eastAsia="zh-CN"/>
        </w:rPr>
        <w:t>1</w:t>
      </w:r>
      <w:r w:rsidR="003354D9" w:rsidRPr="001D0D6D">
        <w:rPr>
          <w:rFonts w:eastAsia="Times New Roman"/>
          <w:lang w:eastAsia="zh-CN"/>
        </w:rPr>
        <w:t xml:space="preserve"> </w:t>
      </w:r>
      <w:r w:rsidRPr="001D0D6D">
        <w:rPr>
          <w:rFonts w:eastAsia="Times New Roman"/>
          <w:lang w:eastAsia="zh-CN"/>
        </w:rPr>
        <w:t>рік:</w:t>
      </w:r>
    </w:p>
    <w:p w14:paraId="025D5B1F" w14:textId="3B2E44AE" w:rsidR="005670BD" w:rsidRPr="005670BD" w:rsidRDefault="00A70D5C" w:rsidP="00430213">
      <w:pPr>
        <w:ind w:firstLine="708"/>
        <w:rPr>
          <w:rFonts w:eastAsia="Calibri"/>
        </w:rPr>
      </w:pPr>
      <w:r>
        <w:rPr>
          <w:rFonts w:eastAsia="Calibri"/>
        </w:rPr>
        <w:t>3.</w:t>
      </w:r>
      <w:r w:rsidR="005670BD" w:rsidRPr="005670BD">
        <w:rPr>
          <w:rFonts w:eastAsia="Calibri"/>
        </w:rPr>
        <w:t>1.Виконавч</w:t>
      </w:r>
      <w:r>
        <w:rPr>
          <w:rFonts w:eastAsia="Calibri"/>
        </w:rPr>
        <w:t>ому</w:t>
      </w:r>
      <w:r w:rsidR="005670BD" w:rsidRPr="005670BD">
        <w:rPr>
          <w:rFonts w:eastAsia="Calibri"/>
        </w:rPr>
        <w:t xml:space="preserve"> комітет</w:t>
      </w:r>
      <w:r>
        <w:rPr>
          <w:rFonts w:eastAsia="Calibri"/>
        </w:rPr>
        <w:t>у</w:t>
      </w:r>
      <w:r w:rsidR="005670BD" w:rsidRPr="005670BD">
        <w:rPr>
          <w:rFonts w:eastAsia="Calibri"/>
        </w:rPr>
        <w:t xml:space="preserve"> Ніжинської міської ради </w:t>
      </w:r>
      <w:r>
        <w:rPr>
          <w:rFonts w:eastAsia="Calibri"/>
        </w:rPr>
        <w:t xml:space="preserve">на </w:t>
      </w:r>
      <w:r w:rsidR="005670BD" w:rsidRPr="005670BD">
        <w:rPr>
          <w:rFonts w:eastAsia="Calibri"/>
        </w:rPr>
        <w:t xml:space="preserve">фінансування проєктів: «Молодь </w:t>
      </w:r>
      <w:r w:rsidR="005670BD" w:rsidRPr="005670BD">
        <w:rPr>
          <w:rFonts w:eastAsia="Calibri"/>
          <w:lang w:val="en-US"/>
        </w:rPr>
        <w:t>Re</w:t>
      </w:r>
      <w:r w:rsidR="001D0D6D">
        <w:rPr>
          <w:rFonts w:eastAsia="Calibri"/>
        </w:rPr>
        <w:t>с</w:t>
      </w:r>
      <w:r w:rsidR="005670BD" w:rsidRPr="005670BD">
        <w:rPr>
          <w:rFonts w:eastAsia="Calibri"/>
          <w:lang w:val="en-US"/>
        </w:rPr>
        <w:t>ords</w:t>
      </w:r>
      <w:r w:rsidR="005670BD" w:rsidRPr="005670BD">
        <w:rPr>
          <w:rFonts w:eastAsia="Calibri"/>
        </w:rPr>
        <w:t>» на суму 99 999 грн.</w:t>
      </w:r>
      <w:r w:rsidR="005670BD" w:rsidRPr="005670BD">
        <w:rPr>
          <w:rFonts w:ascii="Calibri" w:eastAsia="Calibri" w:hAnsi="Calibri"/>
          <w:sz w:val="22"/>
          <w:szCs w:val="22"/>
        </w:rPr>
        <w:t xml:space="preserve"> </w:t>
      </w:r>
      <w:r w:rsidR="005670BD" w:rsidRPr="005670BD">
        <w:rPr>
          <w:rFonts w:eastAsia="Calibri"/>
        </w:rPr>
        <w:t>(КПКВК 0213133, КЕКВ 2610 – 36 500 грн., КЕКВ 3210 – 63 499 грн.).</w:t>
      </w:r>
    </w:p>
    <w:p w14:paraId="527D67D0" w14:textId="5D6CB1CE" w:rsidR="005670BD" w:rsidRPr="005670BD" w:rsidRDefault="00A70D5C" w:rsidP="00430213">
      <w:pPr>
        <w:ind w:firstLine="708"/>
        <w:rPr>
          <w:rFonts w:ascii="Calibri" w:eastAsia="Calibri" w:hAnsi="Calibri"/>
          <w:sz w:val="22"/>
          <w:szCs w:val="22"/>
        </w:rPr>
      </w:pPr>
      <w:r>
        <w:rPr>
          <w:rFonts w:eastAsia="Calibri"/>
        </w:rPr>
        <w:t>3.</w:t>
      </w:r>
      <w:r w:rsidR="005670BD" w:rsidRPr="005670BD">
        <w:rPr>
          <w:rFonts w:eastAsia="Calibri"/>
        </w:rPr>
        <w:t>2.Управлінн</w:t>
      </w:r>
      <w:r>
        <w:rPr>
          <w:rFonts w:eastAsia="Calibri"/>
        </w:rPr>
        <w:t>ю</w:t>
      </w:r>
      <w:r w:rsidR="005670BD" w:rsidRPr="005670BD">
        <w:rPr>
          <w:rFonts w:eastAsia="Calibri"/>
        </w:rPr>
        <w:t xml:space="preserve"> освіти Ніжинської міської ради </w:t>
      </w:r>
      <w:r>
        <w:rPr>
          <w:rFonts w:eastAsia="Calibri"/>
        </w:rPr>
        <w:t xml:space="preserve">на </w:t>
      </w:r>
      <w:r w:rsidR="005670BD" w:rsidRPr="005670BD">
        <w:rPr>
          <w:rFonts w:eastAsia="Calibri"/>
        </w:rPr>
        <w:t>фінансування проєктів:</w:t>
      </w:r>
    </w:p>
    <w:p w14:paraId="30046F35" w14:textId="113181F9" w:rsidR="005670BD" w:rsidRPr="005670BD" w:rsidRDefault="00A70D5C" w:rsidP="00941920">
      <w:pPr>
        <w:spacing w:after="0"/>
        <w:rPr>
          <w:rFonts w:eastAsia="Calibri"/>
        </w:rPr>
      </w:pPr>
      <w:r w:rsidRPr="00121502">
        <w:rPr>
          <w:rFonts w:eastAsia="Calibri"/>
        </w:rPr>
        <w:t>3.2.1. «</w:t>
      </w:r>
      <w:r w:rsidR="005670BD" w:rsidRPr="005670BD">
        <w:rPr>
          <w:rFonts w:eastAsia="Calibri"/>
        </w:rPr>
        <w:t>Спортивне містечко (ігровий комплекс, спортивний комплекс, вуличні тренажери) для учнів гімназії та мешканців мікрорайону (територія гімназії №2)</w:t>
      </w:r>
      <w:r>
        <w:rPr>
          <w:rFonts w:eastAsia="Calibri"/>
        </w:rPr>
        <w:t>»</w:t>
      </w:r>
      <w:r w:rsidR="005670BD" w:rsidRPr="005670BD">
        <w:rPr>
          <w:rFonts w:eastAsia="Calibri"/>
        </w:rPr>
        <w:t xml:space="preserve"> на суму 305 750 грн. (КПВК 0611021, КЕКВ 2210 – 25 300 грн., КЕКВ 2240 – 60 000 грн., КЕКВ 3110 – 220 450 грн.).</w:t>
      </w:r>
    </w:p>
    <w:p w14:paraId="352B0A2A" w14:textId="7267FFC3" w:rsidR="005670BD" w:rsidRPr="005670BD" w:rsidRDefault="00A70D5C" w:rsidP="00941920">
      <w:pPr>
        <w:spacing w:after="0"/>
        <w:rPr>
          <w:rFonts w:eastAsia="Calibri"/>
        </w:rPr>
      </w:pPr>
      <w:r>
        <w:rPr>
          <w:rFonts w:eastAsia="Calibri"/>
        </w:rPr>
        <w:t>3.2.2. «О</w:t>
      </w:r>
      <w:r w:rsidR="005670BD" w:rsidRPr="005670BD">
        <w:rPr>
          <w:rFonts w:eastAsia="Calibri"/>
        </w:rPr>
        <w:t>блаштування частини території ЗОШ №15 під багатофункціональний трек для навчальної їзди, тренувань та перегонів</w:t>
      </w:r>
      <w:r>
        <w:rPr>
          <w:rFonts w:eastAsia="Calibri"/>
        </w:rPr>
        <w:t>»</w:t>
      </w:r>
      <w:r w:rsidR="005670BD" w:rsidRPr="005670BD">
        <w:rPr>
          <w:rFonts w:eastAsia="Calibri"/>
        </w:rPr>
        <w:t xml:space="preserve"> на суму 400 000 грн. (КПВК 0611021, КЕКВ 2240 – 400 000 грн.).</w:t>
      </w:r>
    </w:p>
    <w:p w14:paraId="4F31B2CA" w14:textId="067E3327" w:rsidR="005670BD" w:rsidRPr="005670BD" w:rsidRDefault="000A0A21" w:rsidP="00941920">
      <w:pPr>
        <w:spacing w:after="0"/>
        <w:rPr>
          <w:rFonts w:eastAsia="Calibri"/>
        </w:rPr>
      </w:pPr>
      <w:r>
        <w:rPr>
          <w:rFonts w:eastAsia="Calibri"/>
        </w:rPr>
        <w:t>3.2.3. «</w:t>
      </w:r>
      <w:r w:rsidR="005670BD" w:rsidRPr="005670BD">
        <w:rPr>
          <w:rFonts w:eastAsia="Calibri"/>
        </w:rPr>
        <w:t>Розумні та веселі перерви у ЗОШ №15</w:t>
      </w:r>
      <w:r>
        <w:rPr>
          <w:rFonts w:eastAsia="Calibri"/>
        </w:rPr>
        <w:t>»</w:t>
      </w:r>
      <w:r w:rsidR="005670BD" w:rsidRPr="005670BD">
        <w:rPr>
          <w:rFonts w:eastAsia="Calibri"/>
        </w:rPr>
        <w:t xml:space="preserve"> на суму 391 400 грн. ( КПВК 0611021, КЕКВ </w:t>
      </w:r>
      <w:r w:rsidR="007707A5">
        <w:rPr>
          <w:rFonts w:eastAsia="Calibri"/>
        </w:rPr>
        <w:t xml:space="preserve"> 2210 </w:t>
      </w:r>
      <w:r w:rsidR="005670BD" w:rsidRPr="005670BD">
        <w:rPr>
          <w:rFonts w:eastAsia="Calibri"/>
        </w:rPr>
        <w:t>– 223 900 грн., КЕКВ 3110 – 167 500 грн.).</w:t>
      </w:r>
    </w:p>
    <w:p w14:paraId="40A4DECD" w14:textId="6CAB5F1A" w:rsidR="005670BD" w:rsidRPr="005670BD" w:rsidRDefault="00430213" w:rsidP="00941920">
      <w:pPr>
        <w:spacing w:after="0"/>
        <w:rPr>
          <w:rFonts w:eastAsia="Calibri"/>
        </w:rPr>
      </w:pPr>
      <w:r>
        <w:rPr>
          <w:rFonts w:eastAsia="Calibri"/>
        </w:rPr>
        <w:t>3.2.4. «</w:t>
      </w:r>
      <w:r w:rsidR="005670BD" w:rsidRPr="005670BD">
        <w:rPr>
          <w:rFonts w:eastAsia="Calibri"/>
        </w:rPr>
        <w:t>Клумба нашої мрії</w:t>
      </w:r>
      <w:r>
        <w:rPr>
          <w:rFonts w:eastAsia="Calibri"/>
        </w:rPr>
        <w:t>»</w:t>
      </w:r>
      <w:r w:rsidR="005670BD" w:rsidRPr="005670BD">
        <w:rPr>
          <w:rFonts w:eastAsia="Calibri"/>
        </w:rPr>
        <w:t xml:space="preserve"> на суму 99 999 грн. (КПКВ 0611070, КЕКВ 2240 – 99 999 грн.).</w:t>
      </w:r>
    </w:p>
    <w:p w14:paraId="10043C23" w14:textId="3D690F1A" w:rsidR="005670BD" w:rsidRPr="005670BD" w:rsidRDefault="005670BD" w:rsidP="00430213">
      <w:pPr>
        <w:ind w:firstLine="708"/>
        <w:rPr>
          <w:rFonts w:eastAsia="Calibri"/>
        </w:rPr>
      </w:pPr>
      <w:r w:rsidRPr="005670BD">
        <w:rPr>
          <w:rFonts w:eastAsia="Calibri"/>
        </w:rPr>
        <w:t>3</w:t>
      </w:r>
      <w:r w:rsidR="00430213">
        <w:rPr>
          <w:rFonts w:eastAsia="Calibri"/>
        </w:rPr>
        <w:t>.3</w:t>
      </w:r>
      <w:r w:rsidRPr="005670BD">
        <w:rPr>
          <w:rFonts w:eastAsia="Calibri"/>
        </w:rPr>
        <w:t>.Управлінн</w:t>
      </w:r>
      <w:r w:rsidR="00430213">
        <w:rPr>
          <w:rFonts w:eastAsia="Calibri"/>
        </w:rPr>
        <w:t>ю</w:t>
      </w:r>
      <w:r w:rsidRPr="005670BD">
        <w:rPr>
          <w:rFonts w:eastAsia="Calibri"/>
        </w:rPr>
        <w:t xml:space="preserve"> культури і туризму </w:t>
      </w:r>
      <w:r w:rsidR="007707A5">
        <w:rPr>
          <w:rFonts w:eastAsia="Calibri"/>
        </w:rPr>
        <w:t xml:space="preserve">Ніжинської </w:t>
      </w:r>
      <w:r w:rsidRPr="005670BD">
        <w:rPr>
          <w:rFonts w:eastAsia="Calibri"/>
        </w:rPr>
        <w:t xml:space="preserve">міської ради </w:t>
      </w:r>
      <w:r w:rsidR="00430213">
        <w:rPr>
          <w:rFonts w:eastAsia="Calibri"/>
        </w:rPr>
        <w:t xml:space="preserve">на </w:t>
      </w:r>
      <w:r w:rsidRPr="005670BD">
        <w:rPr>
          <w:rFonts w:eastAsia="Calibri"/>
        </w:rPr>
        <w:t>фінансування проєктів:</w:t>
      </w:r>
    </w:p>
    <w:p w14:paraId="0D83C024" w14:textId="04CCDCD5" w:rsidR="005670BD" w:rsidRPr="005670BD" w:rsidRDefault="00430213" w:rsidP="005670BD">
      <w:pPr>
        <w:rPr>
          <w:rFonts w:eastAsia="Calibri"/>
        </w:rPr>
      </w:pPr>
      <w:r>
        <w:rPr>
          <w:rFonts w:eastAsia="Calibri"/>
        </w:rPr>
        <w:lastRenderedPageBreak/>
        <w:t xml:space="preserve">3.3.1 </w:t>
      </w:r>
      <w:r w:rsidR="005670BD" w:rsidRPr="005670BD">
        <w:rPr>
          <w:rFonts w:eastAsia="Calibri"/>
        </w:rPr>
        <w:t xml:space="preserve">«Світ медіа стає ближчим» на суму </w:t>
      </w:r>
      <w:r w:rsidR="00E86EB3">
        <w:rPr>
          <w:rFonts w:eastAsia="Calibri"/>
        </w:rPr>
        <w:t>99 350</w:t>
      </w:r>
      <w:r w:rsidR="005670BD" w:rsidRPr="005670BD">
        <w:rPr>
          <w:rFonts w:eastAsia="Calibri"/>
        </w:rPr>
        <w:t xml:space="preserve"> грн. (КПВК 1017520, КЕКВ 2210 – </w:t>
      </w:r>
      <w:r w:rsidR="00E86EB3">
        <w:rPr>
          <w:rFonts w:eastAsia="Calibri"/>
        </w:rPr>
        <w:t xml:space="preserve">1350 </w:t>
      </w:r>
      <w:r w:rsidR="005670BD" w:rsidRPr="005670BD">
        <w:rPr>
          <w:rFonts w:eastAsia="Calibri"/>
        </w:rPr>
        <w:t xml:space="preserve">грн., КЕКВ </w:t>
      </w:r>
      <w:r w:rsidR="00E86EB3">
        <w:rPr>
          <w:rFonts w:eastAsia="Calibri"/>
        </w:rPr>
        <w:t>2240</w:t>
      </w:r>
      <w:r w:rsidR="005670BD" w:rsidRPr="005670BD">
        <w:rPr>
          <w:rFonts w:eastAsia="Calibri"/>
        </w:rPr>
        <w:t xml:space="preserve"> – 2000 грн., КЕКВ </w:t>
      </w:r>
      <w:r w:rsidR="001C6765">
        <w:rPr>
          <w:rFonts w:eastAsia="Calibri"/>
        </w:rPr>
        <w:t>3110</w:t>
      </w:r>
      <w:r w:rsidR="005670BD" w:rsidRPr="005670BD">
        <w:rPr>
          <w:rFonts w:eastAsia="Calibri"/>
        </w:rPr>
        <w:t xml:space="preserve"> – </w:t>
      </w:r>
      <w:r w:rsidR="001C6765">
        <w:rPr>
          <w:rFonts w:eastAsia="Calibri"/>
        </w:rPr>
        <w:t>34 000</w:t>
      </w:r>
      <w:r w:rsidR="005670BD" w:rsidRPr="005670BD">
        <w:rPr>
          <w:rFonts w:eastAsia="Calibri"/>
        </w:rPr>
        <w:t xml:space="preserve"> грн.</w:t>
      </w:r>
      <w:r w:rsidR="001C6765">
        <w:rPr>
          <w:rFonts w:eastAsia="Calibri"/>
        </w:rPr>
        <w:t>;</w:t>
      </w:r>
      <w:r w:rsidR="005670BD" w:rsidRPr="005670BD">
        <w:rPr>
          <w:rFonts w:eastAsia="Calibri"/>
        </w:rPr>
        <w:t xml:space="preserve"> </w:t>
      </w:r>
      <w:r w:rsidR="001C6765" w:rsidRPr="001C6765">
        <w:rPr>
          <w:rFonts w:eastAsia="Calibri"/>
        </w:rPr>
        <w:t xml:space="preserve">КПВК </w:t>
      </w:r>
      <w:r w:rsidR="001C6765">
        <w:rPr>
          <w:rFonts w:eastAsia="Calibri"/>
        </w:rPr>
        <w:t xml:space="preserve">1014030, </w:t>
      </w:r>
      <w:r w:rsidR="005670BD" w:rsidRPr="005670BD">
        <w:rPr>
          <w:rFonts w:eastAsia="Calibri"/>
        </w:rPr>
        <w:t>КЕКВ 22</w:t>
      </w:r>
      <w:r w:rsidR="001C6765">
        <w:rPr>
          <w:rFonts w:eastAsia="Calibri"/>
        </w:rPr>
        <w:t>1</w:t>
      </w:r>
      <w:r w:rsidR="005670BD" w:rsidRPr="005670BD">
        <w:rPr>
          <w:rFonts w:eastAsia="Calibri"/>
        </w:rPr>
        <w:t xml:space="preserve">0 – </w:t>
      </w:r>
      <w:r w:rsidR="001C6765">
        <w:rPr>
          <w:rFonts w:eastAsia="Calibri"/>
        </w:rPr>
        <w:t xml:space="preserve">39 </w:t>
      </w:r>
      <w:r w:rsidR="005670BD" w:rsidRPr="005670BD">
        <w:rPr>
          <w:rFonts w:eastAsia="Calibri"/>
        </w:rPr>
        <w:t xml:space="preserve">000 грн., КЕКВ 3110 – </w:t>
      </w:r>
      <w:r w:rsidR="001C6765">
        <w:rPr>
          <w:rFonts w:eastAsia="Calibri"/>
        </w:rPr>
        <w:t xml:space="preserve">23 </w:t>
      </w:r>
      <w:r w:rsidR="005670BD" w:rsidRPr="005670BD">
        <w:rPr>
          <w:rFonts w:eastAsia="Calibri"/>
        </w:rPr>
        <w:t>000 грн.</w:t>
      </w:r>
      <w:r w:rsidR="0037315A">
        <w:rPr>
          <w:rFonts w:eastAsia="Calibri"/>
        </w:rPr>
        <w:t>).</w:t>
      </w:r>
    </w:p>
    <w:p w14:paraId="126EEC1D" w14:textId="3E98D111" w:rsidR="005670BD" w:rsidRPr="005670BD" w:rsidRDefault="00430213" w:rsidP="005670BD">
      <w:pPr>
        <w:rPr>
          <w:rFonts w:eastAsia="Calibri"/>
        </w:rPr>
      </w:pPr>
      <w:r>
        <w:rPr>
          <w:rFonts w:eastAsia="Calibri"/>
        </w:rPr>
        <w:t xml:space="preserve">3.3.2. </w:t>
      </w:r>
      <w:r w:rsidR="005670BD" w:rsidRPr="005670BD">
        <w:rPr>
          <w:rFonts w:eastAsia="Calibri"/>
        </w:rPr>
        <w:t>«Історична книга «Ніжинські земські лікарі та їх нащадки, до 155-річчя заснування Ніжинської земської лікарні» на суму 50 000 грн. (КПВК 1014082, КЕКВ 2210 – 50 000 грн.).</w:t>
      </w:r>
    </w:p>
    <w:p w14:paraId="4464CF81" w14:textId="73FEEED6" w:rsidR="005670BD" w:rsidRPr="005670BD" w:rsidRDefault="00EF4063" w:rsidP="00EF4063">
      <w:pPr>
        <w:ind w:firstLine="708"/>
        <w:rPr>
          <w:rFonts w:eastAsia="Calibri"/>
        </w:rPr>
      </w:pPr>
      <w:r>
        <w:rPr>
          <w:rFonts w:eastAsia="Calibri"/>
        </w:rPr>
        <w:t>3.</w:t>
      </w:r>
      <w:r w:rsidR="005670BD" w:rsidRPr="005670BD">
        <w:rPr>
          <w:rFonts w:eastAsia="Calibri"/>
        </w:rPr>
        <w:t>4.</w:t>
      </w:r>
      <w:r>
        <w:rPr>
          <w:rFonts w:eastAsia="Calibri"/>
        </w:rPr>
        <w:t xml:space="preserve"> </w:t>
      </w:r>
      <w:r w:rsidR="005670BD" w:rsidRPr="005670BD">
        <w:rPr>
          <w:rFonts w:eastAsia="Calibri"/>
        </w:rPr>
        <w:t>Відділ</w:t>
      </w:r>
      <w:r>
        <w:rPr>
          <w:rFonts w:eastAsia="Calibri"/>
        </w:rPr>
        <w:t>у</w:t>
      </w:r>
      <w:r w:rsidR="005670BD" w:rsidRPr="005670BD">
        <w:rPr>
          <w:rFonts w:eastAsia="Calibri"/>
        </w:rPr>
        <w:t xml:space="preserve"> з питань фізичної культури та спорту </w:t>
      </w:r>
      <w:r w:rsidR="008238D4">
        <w:rPr>
          <w:rFonts w:eastAsia="Calibri"/>
        </w:rPr>
        <w:t xml:space="preserve">Ніжинської міської ради </w:t>
      </w:r>
      <w:r>
        <w:rPr>
          <w:rFonts w:eastAsia="Calibri"/>
        </w:rPr>
        <w:t xml:space="preserve">на </w:t>
      </w:r>
      <w:r w:rsidR="005670BD" w:rsidRPr="005670BD">
        <w:rPr>
          <w:rFonts w:eastAsia="Calibri"/>
        </w:rPr>
        <w:t>фінансування проєктів:</w:t>
      </w:r>
    </w:p>
    <w:p w14:paraId="6A795FD4" w14:textId="1802E645" w:rsidR="005670BD" w:rsidRPr="005670BD" w:rsidRDefault="00EF4063" w:rsidP="00941920">
      <w:pPr>
        <w:spacing w:after="0"/>
        <w:rPr>
          <w:rFonts w:eastAsia="Calibri"/>
        </w:rPr>
      </w:pPr>
      <w:r>
        <w:rPr>
          <w:rFonts w:eastAsia="Calibri"/>
        </w:rPr>
        <w:t>3.4.1.</w:t>
      </w:r>
      <w:r w:rsidR="005670BD" w:rsidRPr="005670BD">
        <w:rPr>
          <w:rFonts w:eastAsia="Calibri"/>
        </w:rPr>
        <w:t>«Облаштування гімнастичного дитячого комплексу «Будівельник»» на суму 99 000 грн. (КПКВ 1115061, КЕКВ 2240 – 99 000 грн.</w:t>
      </w:r>
      <w:r w:rsidR="00B46039">
        <w:rPr>
          <w:rFonts w:eastAsia="Calibri"/>
        </w:rPr>
        <w:t>).</w:t>
      </w:r>
    </w:p>
    <w:p w14:paraId="4D5E2B4C" w14:textId="2190E09E" w:rsidR="005670BD" w:rsidRPr="005670BD" w:rsidRDefault="00EF4063" w:rsidP="00941920">
      <w:pPr>
        <w:spacing w:after="0"/>
        <w:rPr>
          <w:rFonts w:eastAsia="Calibri"/>
        </w:rPr>
      </w:pPr>
      <w:r>
        <w:rPr>
          <w:rFonts w:eastAsia="Calibri"/>
        </w:rPr>
        <w:t>3.4.2</w:t>
      </w:r>
      <w:r w:rsidR="00B46039">
        <w:rPr>
          <w:rFonts w:eastAsia="Calibri"/>
        </w:rPr>
        <w:t>.</w:t>
      </w:r>
      <w:r w:rsidRPr="00B46039">
        <w:rPr>
          <w:rFonts w:eastAsia="Calibri"/>
        </w:rPr>
        <w:t xml:space="preserve"> </w:t>
      </w:r>
      <w:r w:rsidR="005670BD" w:rsidRPr="00B46039">
        <w:rPr>
          <w:rFonts w:eastAsia="Calibri"/>
          <w:sz w:val="22"/>
          <w:szCs w:val="22"/>
        </w:rPr>
        <w:t>«</w:t>
      </w:r>
      <w:r w:rsidR="005670BD" w:rsidRPr="005670BD">
        <w:rPr>
          <w:rFonts w:eastAsia="Calibri"/>
        </w:rPr>
        <w:t>Створення простору для занять із стрітболу «Стрітбол-Ніжин»» на суму 99 999 грн. (КПВК 1115061, КЕКВ 3110 – 99 999 грн.)</w:t>
      </w:r>
      <w:r w:rsidR="00B46039">
        <w:rPr>
          <w:rFonts w:eastAsia="Calibri"/>
        </w:rPr>
        <w:t>.</w:t>
      </w:r>
    </w:p>
    <w:p w14:paraId="30AFCFF0" w14:textId="65FC77E8" w:rsidR="005670BD" w:rsidRPr="005670BD" w:rsidRDefault="00EF4063" w:rsidP="00941920">
      <w:pPr>
        <w:spacing w:after="0"/>
        <w:rPr>
          <w:rFonts w:eastAsia="Calibri"/>
        </w:rPr>
      </w:pPr>
      <w:r>
        <w:rPr>
          <w:rFonts w:eastAsia="Calibri"/>
        </w:rPr>
        <w:t>3.4.3</w:t>
      </w:r>
      <w:r w:rsidR="00B46039">
        <w:rPr>
          <w:rFonts w:eastAsia="Calibri"/>
        </w:rPr>
        <w:t>.</w:t>
      </w:r>
      <w:r>
        <w:rPr>
          <w:rFonts w:eastAsia="Calibri"/>
        </w:rPr>
        <w:t xml:space="preserve"> </w:t>
      </w:r>
      <w:r w:rsidR="005670BD" w:rsidRPr="00B46039">
        <w:rPr>
          <w:rFonts w:eastAsia="Calibri"/>
        </w:rPr>
        <w:t>«</w:t>
      </w:r>
      <w:r w:rsidR="005670BD" w:rsidRPr="005670BD">
        <w:rPr>
          <w:rFonts w:eastAsia="Calibri"/>
        </w:rPr>
        <w:t>Встановлення спортивного комплексу ВОРКАУТ для мешканців мікрорайону по вул. Незалежності» на суму 99 999 грн. (КПВК 1115061, КЕКВ 2240 – 99 999 грн.).</w:t>
      </w:r>
    </w:p>
    <w:p w14:paraId="63C8EF0B" w14:textId="4D7D4648" w:rsidR="005670BD" w:rsidRPr="005670BD" w:rsidRDefault="00EF4063" w:rsidP="00941920">
      <w:pPr>
        <w:spacing w:after="0"/>
        <w:rPr>
          <w:rFonts w:eastAsia="Calibri"/>
        </w:rPr>
      </w:pPr>
      <w:r>
        <w:rPr>
          <w:rFonts w:eastAsia="Calibri"/>
        </w:rPr>
        <w:t>3.4.4.</w:t>
      </w:r>
      <w:r w:rsidR="005670BD" w:rsidRPr="005670BD">
        <w:rPr>
          <w:rFonts w:eastAsia="Calibri"/>
        </w:rPr>
        <w:t>«Сектор Спорту» на суму 397 124 грн. (КПКВ 1115061, КЕКВ 2240 – 397 124 грн.</w:t>
      </w:r>
      <w:r w:rsidR="00B46039">
        <w:rPr>
          <w:rFonts w:eastAsia="Calibri"/>
        </w:rPr>
        <w:t>).</w:t>
      </w:r>
    </w:p>
    <w:p w14:paraId="2E87766D" w14:textId="05BA6C59" w:rsidR="005670BD" w:rsidRPr="005670BD" w:rsidRDefault="00EF4063" w:rsidP="00941920">
      <w:pPr>
        <w:spacing w:after="0"/>
        <w:rPr>
          <w:rFonts w:eastAsia="Calibri"/>
        </w:rPr>
      </w:pPr>
      <w:r>
        <w:rPr>
          <w:rFonts w:eastAsia="Calibri"/>
        </w:rPr>
        <w:t>3.4.5</w:t>
      </w:r>
      <w:r w:rsidR="00B46039">
        <w:rPr>
          <w:rFonts w:eastAsia="Calibri"/>
        </w:rPr>
        <w:t>.</w:t>
      </w:r>
      <w:r>
        <w:rPr>
          <w:rFonts w:eastAsia="Calibri"/>
        </w:rPr>
        <w:t xml:space="preserve"> </w:t>
      </w:r>
      <w:r w:rsidR="005670BD" w:rsidRPr="00B46039">
        <w:rPr>
          <w:rFonts w:eastAsia="Calibri"/>
        </w:rPr>
        <w:t>«</w:t>
      </w:r>
      <w:r w:rsidR="005670BD" w:rsidRPr="005670BD">
        <w:rPr>
          <w:rFonts w:eastAsia="Calibri"/>
        </w:rPr>
        <w:t>WORKOUT – смуга перешкод» на суму 399 500 грн. (КПКВ 1115061, КЕКВ 2240 – 399 500 грн.)</w:t>
      </w:r>
      <w:r w:rsidR="00B46039">
        <w:rPr>
          <w:rFonts w:eastAsia="Calibri"/>
        </w:rPr>
        <w:t>.</w:t>
      </w:r>
    </w:p>
    <w:p w14:paraId="14523E50" w14:textId="77777777" w:rsidR="00B04D3F" w:rsidRDefault="00B04D3F" w:rsidP="00EF4063">
      <w:pPr>
        <w:spacing w:after="0" w:line="240" w:lineRule="auto"/>
        <w:ind w:firstLine="708"/>
        <w:contextualSpacing/>
        <w:jc w:val="both"/>
        <w:rPr>
          <w:rFonts w:eastAsia="Times New Roman"/>
          <w:lang w:eastAsia="ru-RU"/>
        </w:rPr>
      </w:pPr>
    </w:p>
    <w:p w14:paraId="1DD70FFD" w14:textId="23BFE8C9" w:rsidR="005670BD" w:rsidRPr="005670BD" w:rsidRDefault="00EF4063" w:rsidP="00EF4063">
      <w:pPr>
        <w:spacing w:after="0" w:line="240" w:lineRule="auto"/>
        <w:ind w:firstLine="708"/>
        <w:contextualSpacing/>
        <w:jc w:val="both"/>
        <w:rPr>
          <w:rFonts w:eastAsia="Times New Roman"/>
          <w:bCs/>
          <w:lang w:eastAsia="ru-RU"/>
        </w:rPr>
      </w:pPr>
      <w:r>
        <w:rPr>
          <w:rFonts w:eastAsia="Times New Roman"/>
          <w:lang w:eastAsia="ru-RU"/>
        </w:rPr>
        <w:t>3.</w:t>
      </w:r>
      <w:r w:rsidR="005670BD" w:rsidRPr="005670BD">
        <w:rPr>
          <w:rFonts w:eastAsia="Times New Roman"/>
          <w:lang w:eastAsia="ru-RU"/>
        </w:rPr>
        <w:t xml:space="preserve">5.Управління житлово-комунального господарства та будівництва Ніжинської міської ради фінансування проєктів: </w:t>
      </w:r>
    </w:p>
    <w:p w14:paraId="5E8D0EF6" w14:textId="77777777" w:rsidR="005670BD" w:rsidRPr="005670BD" w:rsidRDefault="005670BD" w:rsidP="005670BD">
      <w:pPr>
        <w:spacing w:after="0" w:line="240" w:lineRule="auto"/>
        <w:jc w:val="both"/>
        <w:rPr>
          <w:rFonts w:eastAsia="Times New Roman"/>
          <w:lang w:eastAsia="ru-RU"/>
        </w:rPr>
      </w:pPr>
      <w:r w:rsidRPr="005670BD">
        <w:rPr>
          <w:rFonts w:eastAsia="Times New Roman"/>
          <w:lang w:eastAsia="ru-RU"/>
        </w:rPr>
        <w:t xml:space="preserve"> </w:t>
      </w:r>
    </w:p>
    <w:p w14:paraId="6483DA18" w14:textId="74BD4335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3.5.1. </w:t>
      </w:r>
      <w:r w:rsidR="005670BD" w:rsidRPr="005670BD">
        <w:rPr>
          <w:rFonts w:eastAsia="Times New Roman"/>
          <w:lang w:eastAsia="zh-CN"/>
        </w:rPr>
        <w:t>«Створення спортивного майданчику в районі Шевченка МШС» на суму 95 000 грн. (КПКВ 1216030, КЕКВ 2240 – 95 000 грн.).</w:t>
      </w:r>
    </w:p>
    <w:p w14:paraId="3152A5AF" w14:textId="53C0F93C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3.5.2. </w:t>
      </w:r>
      <w:r w:rsidR="005670BD" w:rsidRPr="005670BD">
        <w:rPr>
          <w:rFonts w:ascii="Calibri" w:eastAsia="Calibri" w:hAnsi="Calibri"/>
          <w:sz w:val="22"/>
          <w:szCs w:val="22"/>
        </w:rPr>
        <w:t>«</w:t>
      </w:r>
      <w:r w:rsidR="005670BD" w:rsidRPr="005670BD">
        <w:rPr>
          <w:rFonts w:eastAsia="Times New Roman"/>
          <w:lang w:eastAsia="zh-CN"/>
        </w:rPr>
        <w:t>Облаштування доріжок в Графському парку» на суму 99 000 грн. (КПКВ 1216030, КЕКВ 2240 – 99 000 грн.).</w:t>
      </w:r>
    </w:p>
    <w:p w14:paraId="4AAAF1AE" w14:textId="1EBA4A3E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3.5.3. </w:t>
      </w:r>
      <w:r w:rsidR="005670BD" w:rsidRPr="005670BD">
        <w:rPr>
          <w:rFonts w:eastAsia="Times New Roman"/>
          <w:lang w:eastAsia="zh-CN"/>
        </w:rPr>
        <w:t xml:space="preserve">«Друга черга створення громадського простору шляхом облаштування зони відпочинку для мешканців міста на території мікрорайону Космонавтів» на суму 400 000 </w:t>
      </w:r>
      <w:r w:rsidR="00D06051">
        <w:rPr>
          <w:rFonts w:eastAsia="Times New Roman"/>
          <w:lang w:eastAsia="zh-CN"/>
        </w:rPr>
        <w:t xml:space="preserve">грн. </w:t>
      </w:r>
      <w:r w:rsidR="005670BD" w:rsidRPr="005670BD">
        <w:rPr>
          <w:rFonts w:eastAsia="Times New Roman"/>
          <w:lang w:eastAsia="zh-CN"/>
        </w:rPr>
        <w:t>(КПКВ 1216030, КЕКВ 2240 – 400 000 грн.).</w:t>
      </w:r>
    </w:p>
    <w:p w14:paraId="1B068884" w14:textId="316CFFF0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 xml:space="preserve">3.5.4. </w:t>
      </w:r>
      <w:r w:rsidR="005670BD" w:rsidRPr="005670BD">
        <w:rPr>
          <w:rFonts w:eastAsia="Times New Roman"/>
          <w:lang w:eastAsia="zh-CN"/>
        </w:rPr>
        <w:t>Облаштування громадського простору для активного відпочинку та гармонійного розвитку дітей дошкільного та шкільного віку «Smile» м.Ніжин, вул. 3-й мікрорайон, буд. 13,14,15 на суму 99 999 грн. (КПКВ 1216030, КЕКВ 2240 – 99 999 грн.).</w:t>
      </w:r>
    </w:p>
    <w:p w14:paraId="64AFDD6F" w14:textId="63C7F082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3.5.5.</w:t>
      </w:r>
      <w:r w:rsidR="005670BD" w:rsidRPr="005670BD">
        <w:rPr>
          <w:rFonts w:eastAsia="Times New Roman"/>
          <w:lang w:eastAsia="zh-CN"/>
        </w:rPr>
        <w:t>Облаштування громадського простору для активного відпочинку та гармонійного розвитку дітей дошкільного та шкільного віку «Smile»,</w:t>
      </w:r>
      <w:r w:rsidR="005670BD" w:rsidRPr="005670BD">
        <w:rPr>
          <w:rFonts w:ascii="Calibri" w:eastAsia="Calibri" w:hAnsi="Calibri"/>
          <w:sz w:val="22"/>
          <w:szCs w:val="22"/>
        </w:rPr>
        <w:t xml:space="preserve"> </w:t>
      </w:r>
      <w:r w:rsidR="005670BD" w:rsidRPr="005670BD">
        <w:rPr>
          <w:rFonts w:eastAsia="Times New Roman"/>
          <w:lang w:eastAsia="zh-CN"/>
        </w:rPr>
        <w:t>м.Ніжин, вул. 3-й мікрорайон, буд. 2, вул. Шевченка, 89</w:t>
      </w:r>
      <w:r w:rsidR="005670BD" w:rsidRPr="005670BD">
        <w:rPr>
          <w:rFonts w:ascii="Calibri" w:eastAsia="Calibri" w:hAnsi="Calibri"/>
          <w:sz w:val="22"/>
          <w:szCs w:val="22"/>
        </w:rPr>
        <w:t xml:space="preserve"> </w:t>
      </w:r>
      <w:r w:rsidR="005670BD" w:rsidRPr="005670BD">
        <w:rPr>
          <w:rFonts w:eastAsia="Times New Roman"/>
          <w:lang w:eastAsia="zh-CN"/>
        </w:rPr>
        <w:t>на суму 99 999 грн. (КПКВ 1216030, КЕКВ 2240 – 99 999 грн.).</w:t>
      </w:r>
    </w:p>
    <w:p w14:paraId="49CECEFB" w14:textId="4FE2F817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3.5.6.</w:t>
      </w:r>
      <w:r w:rsidR="005670BD" w:rsidRPr="005670BD">
        <w:rPr>
          <w:rFonts w:eastAsia="Times New Roman"/>
          <w:lang w:eastAsia="zh-CN"/>
        </w:rPr>
        <w:t>Облаштування громадського простору біля пам’ятного знаку «Героїв Чорнобиля» з елементами благоустрою та дитячим майданчиком на суму 400</w:t>
      </w:r>
      <w:r w:rsidR="00F0464A">
        <w:rPr>
          <w:rFonts w:eastAsia="Times New Roman"/>
          <w:lang w:eastAsia="zh-CN"/>
        </w:rPr>
        <w:t xml:space="preserve"> 000 </w:t>
      </w:r>
      <w:r w:rsidR="005670BD" w:rsidRPr="005670BD">
        <w:rPr>
          <w:rFonts w:eastAsia="Times New Roman"/>
          <w:lang w:eastAsia="zh-CN"/>
        </w:rPr>
        <w:t>грн.</w:t>
      </w:r>
      <w:r w:rsidR="005670BD" w:rsidRPr="005670BD">
        <w:rPr>
          <w:rFonts w:ascii="Calibri" w:eastAsia="Calibri" w:hAnsi="Calibri"/>
          <w:sz w:val="22"/>
          <w:szCs w:val="22"/>
        </w:rPr>
        <w:t xml:space="preserve"> </w:t>
      </w:r>
      <w:r w:rsidR="005670BD" w:rsidRPr="005670BD">
        <w:rPr>
          <w:rFonts w:eastAsia="Times New Roman"/>
          <w:lang w:eastAsia="zh-CN"/>
        </w:rPr>
        <w:t>(КПКВ 1216030, КЕКВ 2240 – 400 000 грн.).</w:t>
      </w:r>
    </w:p>
    <w:p w14:paraId="1DE73CFE" w14:textId="18A98DE7" w:rsidR="005670BD" w:rsidRPr="005670BD" w:rsidRDefault="007D58CC" w:rsidP="005670BD">
      <w:pPr>
        <w:spacing w:after="0" w:line="240" w:lineRule="auto"/>
        <w:jc w:val="both"/>
        <w:rPr>
          <w:rFonts w:eastAsia="Times New Roman"/>
          <w:lang w:eastAsia="zh-CN"/>
        </w:rPr>
      </w:pPr>
      <w:r>
        <w:rPr>
          <w:rFonts w:eastAsia="Times New Roman"/>
          <w:lang w:eastAsia="zh-CN"/>
        </w:rPr>
        <w:t>3.5.7.</w:t>
      </w:r>
      <w:r w:rsidR="005670BD" w:rsidRPr="005670BD">
        <w:rPr>
          <w:rFonts w:eastAsia="Times New Roman"/>
          <w:lang w:eastAsia="zh-CN"/>
        </w:rPr>
        <w:t>«Облаштування простору для дітей та молоді сіл Паливода та Наумівське Кунашівського старостинського округу на суму 73 900 грн. (КПКВ 1216030, КЕКВ 2240 – 73 900 грн.).</w:t>
      </w:r>
    </w:p>
    <w:p w14:paraId="6AC02FE7" w14:textId="77777777" w:rsidR="00F84FF9" w:rsidRPr="00F84FF9" w:rsidRDefault="00F84FF9" w:rsidP="00F84FF9">
      <w:pPr>
        <w:spacing w:after="0" w:line="240" w:lineRule="auto"/>
        <w:ind w:left="567"/>
        <w:jc w:val="both"/>
        <w:rPr>
          <w:rFonts w:eastAsia="Times New Roman"/>
          <w:lang w:eastAsia="ru-RU"/>
        </w:rPr>
      </w:pPr>
    </w:p>
    <w:p w14:paraId="69FA96AB" w14:textId="1DA516C3" w:rsidR="00F84FF9" w:rsidRPr="00F84FF9" w:rsidRDefault="00F84FF9" w:rsidP="00F84FF9">
      <w:pPr>
        <w:spacing w:after="0" w:line="240" w:lineRule="auto"/>
        <w:jc w:val="both"/>
        <w:rPr>
          <w:rFonts w:eastAsia="Times New Roman"/>
          <w:lang w:eastAsia="zh-CN"/>
        </w:rPr>
      </w:pPr>
      <w:r w:rsidRPr="00F84FF9">
        <w:rPr>
          <w:rFonts w:eastAsia="Times New Roman"/>
          <w:lang w:eastAsia="ru-RU"/>
        </w:rPr>
        <w:t xml:space="preserve">     4.</w:t>
      </w:r>
      <w:r w:rsidRPr="00F84FF9">
        <w:rPr>
          <w:rFonts w:eastAsia="Times New Roman"/>
          <w:lang w:eastAsia="zh-CN"/>
        </w:rPr>
        <w:t>Управлінню житлово-комунального господарства та будівництва Ніжинської міської ради, управлінню освіти</w:t>
      </w:r>
      <w:r w:rsidRPr="00F84FF9">
        <w:rPr>
          <w:rFonts w:eastAsia="Times New Roman"/>
          <w:sz w:val="24"/>
          <w:szCs w:val="24"/>
          <w:lang w:eastAsia="ru-RU"/>
        </w:rPr>
        <w:t xml:space="preserve"> </w:t>
      </w:r>
      <w:r w:rsidRPr="00F84FF9">
        <w:rPr>
          <w:rFonts w:eastAsia="Times New Roman"/>
          <w:lang w:eastAsia="zh-CN"/>
        </w:rPr>
        <w:t>Ніжинської міської ради, виконавчому комітету Ніжинської міської ради</w:t>
      </w:r>
      <w:r w:rsidR="0095426C">
        <w:rPr>
          <w:rFonts w:eastAsia="Times New Roman"/>
          <w:lang w:eastAsia="zh-CN"/>
        </w:rPr>
        <w:t>,</w:t>
      </w:r>
      <w:r w:rsidRPr="00F84FF9">
        <w:rPr>
          <w:rFonts w:eastAsia="Times New Roman"/>
          <w:lang w:eastAsia="zh-CN"/>
        </w:rPr>
        <w:t xml:space="preserve"> </w:t>
      </w:r>
      <w:r w:rsidR="00923DDC">
        <w:rPr>
          <w:rFonts w:eastAsia="Times New Roman"/>
          <w:lang w:eastAsia="zh-CN"/>
        </w:rPr>
        <w:t>відділу з питань фізичної культури та спорту Ніжинської міської ради</w:t>
      </w:r>
      <w:r w:rsidR="007D58CC">
        <w:rPr>
          <w:rFonts w:eastAsia="Times New Roman"/>
          <w:lang w:eastAsia="zh-CN"/>
        </w:rPr>
        <w:t>, управлінню культури і туризму Ніжинської міської ради</w:t>
      </w:r>
      <w:r w:rsidRPr="00F84FF9">
        <w:rPr>
          <w:rFonts w:eastAsia="Times New Roman"/>
          <w:lang w:eastAsia="zh-CN"/>
        </w:rPr>
        <w:t xml:space="preserve"> забезпечити виконання про</w:t>
      </w:r>
      <w:r w:rsidR="00775A74">
        <w:rPr>
          <w:rFonts w:eastAsia="Times New Roman"/>
          <w:lang w:eastAsia="zh-CN"/>
        </w:rPr>
        <w:t>є</w:t>
      </w:r>
      <w:r w:rsidRPr="00F84FF9">
        <w:rPr>
          <w:rFonts w:eastAsia="Times New Roman"/>
          <w:lang w:eastAsia="zh-CN"/>
        </w:rPr>
        <w:t>ктів-переможців.</w:t>
      </w:r>
    </w:p>
    <w:p w14:paraId="4D731196" w14:textId="77777777" w:rsidR="00F84FF9" w:rsidRPr="00F84FF9" w:rsidRDefault="00F84FF9" w:rsidP="00F84FF9">
      <w:pPr>
        <w:spacing w:after="0" w:line="240" w:lineRule="auto"/>
        <w:ind w:firstLine="567"/>
        <w:jc w:val="both"/>
        <w:rPr>
          <w:rFonts w:eastAsia="Times New Roman"/>
          <w:lang w:eastAsia="zh-CN"/>
        </w:rPr>
      </w:pPr>
    </w:p>
    <w:p w14:paraId="52767DCF" w14:textId="76525263" w:rsidR="00F84FF9" w:rsidRPr="00F84FF9" w:rsidRDefault="00F84FF9" w:rsidP="00F84FF9">
      <w:pPr>
        <w:spacing w:after="0" w:line="240" w:lineRule="auto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zh-CN"/>
        </w:rPr>
        <w:t xml:space="preserve">     5.</w:t>
      </w:r>
      <w:r w:rsidR="00E8456B">
        <w:rPr>
          <w:rFonts w:eastAsia="Times New Roman"/>
          <w:lang w:eastAsia="zh-CN"/>
        </w:rPr>
        <w:t>Т.в.о.н</w:t>
      </w:r>
      <w:r w:rsidRPr="00F84FF9">
        <w:rPr>
          <w:rFonts w:eastAsia="Times New Roman"/>
          <w:lang w:eastAsia="ru-RU"/>
        </w:rPr>
        <w:t>ачальник</w:t>
      </w:r>
      <w:r w:rsidR="00E8456B">
        <w:rPr>
          <w:rFonts w:eastAsia="Times New Roman"/>
          <w:lang w:eastAsia="ru-RU"/>
        </w:rPr>
        <w:t>а</w:t>
      </w:r>
      <w:r w:rsidRPr="00F84FF9">
        <w:rPr>
          <w:rFonts w:eastAsia="Times New Roman"/>
          <w:lang w:eastAsia="ru-RU"/>
        </w:rPr>
        <w:t xml:space="preserve"> відділу інформаційно-аналітичної роботи та комунікацій з громадськістю </w:t>
      </w:r>
      <w:r w:rsidR="00E8456B">
        <w:rPr>
          <w:rFonts w:eastAsia="Times New Roman"/>
          <w:lang w:eastAsia="ru-RU"/>
        </w:rPr>
        <w:t>Гук О.О</w:t>
      </w:r>
      <w:r w:rsidRPr="00F84FF9">
        <w:rPr>
          <w:rFonts w:eastAsia="Times New Roman"/>
          <w:lang w:eastAsia="ru-RU"/>
        </w:rPr>
        <w:t>. забезпечити оприлюднення цього рішення протягом п’яти календарних днів після його прийняття.</w:t>
      </w:r>
    </w:p>
    <w:p w14:paraId="792054ED" w14:textId="77777777" w:rsidR="007242AB" w:rsidRPr="00F84FF9" w:rsidRDefault="007242AB" w:rsidP="00F84FF9">
      <w:pPr>
        <w:spacing w:after="0" w:line="240" w:lineRule="auto"/>
        <w:jc w:val="both"/>
        <w:rPr>
          <w:rFonts w:eastAsia="Times New Roman"/>
          <w:lang w:eastAsia="zh-CN"/>
        </w:rPr>
      </w:pPr>
    </w:p>
    <w:p w14:paraId="7AD968BF" w14:textId="14BE056F" w:rsidR="00F84FF9" w:rsidRPr="00F84FF9" w:rsidRDefault="00F84FF9" w:rsidP="00F84FF9">
      <w:pPr>
        <w:spacing w:after="0" w:line="240" w:lineRule="auto"/>
        <w:jc w:val="both"/>
        <w:rPr>
          <w:rFonts w:eastAsia="Times New Roman"/>
          <w:noProof/>
          <w:lang w:eastAsia="ru-RU"/>
        </w:rPr>
      </w:pPr>
      <w:r w:rsidRPr="00F84FF9">
        <w:rPr>
          <w:rFonts w:eastAsia="Times New Roman"/>
          <w:lang w:eastAsia="ru-RU"/>
        </w:rPr>
        <w:t xml:space="preserve">     6.Організацію </w:t>
      </w:r>
      <w:r w:rsidRPr="00F84FF9">
        <w:rPr>
          <w:rFonts w:eastAsia="Times New Roman"/>
          <w:noProof/>
          <w:lang w:eastAsia="ru-RU"/>
        </w:rPr>
        <w:t xml:space="preserve">виконання рішення покласти на першого заступника міського голови з питань діяльності виконавчих органів ради </w:t>
      </w:r>
      <w:r w:rsidR="00E8456B">
        <w:rPr>
          <w:rFonts w:eastAsia="Times New Roman"/>
          <w:noProof/>
          <w:lang w:eastAsia="ru-RU"/>
        </w:rPr>
        <w:t>Вовченка Ф.І.,</w:t>
      </w:r>
      <w:r w:rsidRPr="00F84FF9">
        <w:rPr>
          <w:rFonts w:eastAsia="Times New Roman"/>
          <w:noProof/>
          <w:lang w:eastAsia="ru-RU"/>
        </w:rPr>
        <w:t xml:space="preserve"> заступника міського голови з питань діяльності ви</w:t>
      </w:r>
      <w:r w:rsidR="00F35E82">
        <w:rPr>
          <w:rFonts w:eastAsia="Times New Roman"/>
          <w:noProof/>
          <w:lang w:eastAsia="ru-RU"/>
        </w:rPr>
        <w:t xml:space="preserve">конавчих органів ради </w:t>
      </w:r>
      <w:r w:rsidR="00E8456B">
        <w:rPr>
          <w:rFonts w:eastAsia="Times New Roman"/>
          <w:noProof/>
          <w:lang w:eastAsia="ru-RU"/>
        </w:rPr>
        <w:t>Смагу С.С.</w:t>
      </w:r>
    </w:p>
    <w:p w14:paraId="019470BC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noProof/>
          <w:lang w:eastAsia="ru-RU"/>
        </w:rPr>
      </w:pPr>
    </w:p>
    <w:p w14:paraId="36B58DD3" w14:textId="19DD4E93" w:rsidR="00F84FF9" w:rsidRPr="00F84FF9" w:rsidRDefault="00F84FF9" w:rsidP="00770DB3">
      <w:pPr>
        <w:spacing w:after="0"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F84FF9">
        <w:rPr>
          <w:rFonts w:eastAsia="Times New Roman"/>
          <w:lang w:eastAsia="ru-RU"/>
        </w:rPr>
        <w:t xml:space="preserve">     7.Контроль за виконанням рішення покласти на </w:t>
      </w:r>
      <w:r w:rsidR="00770DB3">
        <w:rPr>
          <w:rFonts w:eastAsia="Times New Roman"/>
          <w:lang w:eastAsia="ru-RU"/>
        </w:rPr>
        <w:t>п</w:t>
      </w:r>
      <w:r w:rsidR="00770DB3" w:rsidRPr="00770DB3">
        <w:rPr>
          <w:rFonts w:eastAsia="Times New Roman"/>
          <w:lang w:eastAsia="ru-RU"/>
        </w:rPr>
        <w:t>остійн</w:t>
      </w:r>
      <w:r w:rsidR="00770DB3">
        <w:rPr>
          <w:rFonts w:eastAsia="Times New Roman"/>
          <w:lang w:eastAsia="ru-RU"/>
        </w:rPr>
        <w:t>у</w:t>
      </w:r>
      <w:r w:rsidR="00770DB3" w:rsidRPr="00770DB3">
        <w:rPr>
          <w:rFonts w:eastAsia="Times New Roman"/>
          <w:lang w:eastAsia="ru-RU"/>
        </w:rPr>
        <w:t xml:space="preserve"> комісі</w:t>
      </w:r>
      <w:r w:rsidR="00770DB3">
        <w:rPr>
          <w:rFonts w:eastAsia="Times New Roman"/>
          <w:lang w:eastAsia="ru-RU"/>
        </w:rPr>
        <w:t>ю</w:t>
      </w:r>
      <w:r w:rsidR="00770DB3" w:rsidRPr="00770DB3">
        <w:rPr>
          <w:rFonts w:eastAsia="Times New Roman"/>
          <w:lang w:eastAsia="ru-RU"/>
        </w:rPr>
        <w:t xml:space="preserve"> міської ради з питань соціально-економічного розвитку, підприємництва, інвестиційної діяльності, бюджету та фінансів</w:t>
      </w:r>
      <w:r w:rsidR="00770DB3" w:rsidRPr="00770DB3">
        <w:rPr>
          <w:rFonts w:eastAsia="Times New Roman"/>
          <w:lang w:eastAsia="ru-RU"/>
        </w:rPr>
        <w:t xml:space="preserve"> </w:t>
      </w:r>
      <w:r w:rsidRPr="00F84FF9">
        <w:rPr>
          <w:rFonts w:eastAsia="Times New Roman"/>
          <w:lang w:eastAsia="ru-RU"/>
        </w:rPr>
        <w:t>(голова комісії Мамедов</w:t>
      </w:r>
      <w:r w:rsidR="003959F5">
        <w:rPr>
          <w:rFonts w:eastAsia="Times New Roman"/>
          <w:lang w:eastAsia="ru-RU"/>
        </w:rPr>
        <w:t xml:space="preserve"> В.Х.</w:t>
      </w:r>
      <w:r w:rsidRPr="00F84FF9">
        <w:rPr>
          <w:rFonts w:eastAsia="Times New Roman"/>
          <w:lang w:eastAsia="ru-RU"/>
        </w:rPr>
        <w:t>).</w:t>
      </w:r>
    </w:p>
    <w:p w14:paraId="451AE7A4" w14:textId="77777777" w:rsidR="00F35E82" w:rsidRPr="00F84FF9" w:rsidRDefault="00F35E82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34356169" w14:textId="254B7E2D" w:rsidR="00F84FF9" w:rsidRDefault="00F84FF9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5C344469" w14:textId="5C315599" w:rsidR="00FD6BE6" w:rsidRDefault="00FD6BE6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6BADA62C" w14:textId="7FCCCCC8" w:rsidR="00FD6BE6" w:rsidRDefault="00FD6BE6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6ED91CF3" w14:textId="1A387FB4" w:rsidR="00FD6BE6" w:rsidRDefault="00FD6BE6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0487E5C0" w14:textId="6C85A38E" w:rsidR="00FD6BE6" w:rsidRDefault="00FD6BE6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5DE07040" w14:textId="77777777" w:rsidR="00FD6BE6" w:rsidRPr="00F84FF9" w:rsidRDefault="00FD6BE6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7EE6C305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b/>
          <w:lang w:eastAsia="ru-RU"/>
        </w:rPr>
      </w:pPr>
    </w:p>
    <w:p w14:paraId="75D49AC3" w14:textId="10627C91" w:rsidR="00F84FF9" w:rsidRPr="00926787" w:rsidRDefault="00D42B8C" w:rsidP="00F84FF9">
      <w:pPr>
        <w:spacing w:after="0" w:line="240" w:lineRule="auto"/>
        <w:jc w:val="both"/>
        <w:rPr>
          <w:rFonts w:eastAsia="Times New Roman"/>
          <w:bCs/>
          <w:lang w:eastAsia="ru-RU"/>
        </w:rPr>
      </w:pPr>
      <w:r w:rsidRPr="00926787">
        <w:rPr>
          <w:rFonts w:eastAsia="Times New Roman"/>
          <w:bCs/>
          <w:lang w:eastAsia="ru-RU"/>
        </w:rPr>
        <w:t>Міський голова</w:t>
      </w:r>
      <w:r w:rsidR="00F84FF9" w:rsidRPr="00926787">
        <w:rPr>
          <w:rFonts w:eastAsia="Times New Roman"/>
          <w:bCs/>
          <w:lang w:eastAsia="ru-RU"/>
        </w:rPr>
        <w:t xml:space="preserve">                                                            </w:t>
      </w:r>
      <w:r w:rsidR="00F35E82" w:rsidRPr="00926787">
        <w:rPr>
          <w:rFonts w:eastAsia="Times New Roman"/>
          <w:bCs/>
          <w:lang w:eastAsia="ru-RU"/>
        </w:rPr>
        <w:t xml:space="preserve">         </w:t>
      </w:r>
      <w:r w:rsidR="00926787" w:rsidRPr="00926787">
        <w:rPr>
          <w:rFonts w:eastAsia="Times New Roman"/>
          <w:bCs/>
          <w:lang w:eastAsia="ru-RU"/>
        </w:rPr>
        <w:t>О</w:t>
      </w:r>
      <w:r w:rsidR="00CC59FE">
        <w:rPr>
          <w:rFonts w:eastAsia="Times New Roman"/>
          <w:bCs/>
          <w:lang w:eastAsia="ru-RU"/>
        </w:rPr>
        <w:t>лександр</w:t>
      </w:r>
      <w:r w:rsidR="00926787" w:rsidRPr="00926787">
        <w:rPr>
          <w:rFonts w:eastAsia="Times New Roman"/>
          <w:bCs/>
          <w:lang w:eastAsia="ru-RU"/>
        </w:rPr>
        <w:t xml:space="preserve"> </w:t>
      </w:r>
      <w:r w:rsidR="009B0604" w:rsidRPr="00926787">
        <w:rPr>
          <w:rFonts w:eastAsia="Times New Roman"/>
          <w:bCs/>
          <w:lang w:eastAsia="ru-RU"/>
        </w:rPr>
        <w:t>КОДОЛА</w:t>
      </w:r>
    </w:p>
    <w:p w14:paraId="78422618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b/>
          <w:szCs w:val="24"/>
          <w:lang w:eastAsia="ru-RU"/>
        </w:rPr>
      </w:pPr>
      <w:r w:rsidRPr="00F84FF9">
        <w:rPr>
          <w:rFonts w:eastAsia="Times New Roman"/>
          <w:b/>
          <w:szCs w:val="24"/>
          <w:lang w:eastAsia="ru-RU"/>
        </w:rPr>
        <w:br w:type="page"/>
      </w:r>
    </w:p>
    <w:p w14:paraId="1CBC5F48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F84FF9">
        <w:rPr>
          <w:rFonts w:eastAsia="Times New Roman"/>
          <w:b/>
          <w:szCs w:val="24"/>
          <w:lang w:eastAsia="ru-RU"/>
        </w:rPr>
        <w:lastRenderedPageBreak/>
        <w:t>Візують:</w:t>
      </w:r>
    </w:p>
    <w:p w14:paraId="01A00AAD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73C64731" w14:textId="1C76BB51" w:rsidR="00F84FF9" w:rsidRPr="00F84FF9" w:rsidRDefault="00F2227D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Т.в.о н</w:t>
      </w:r>
      <w:r w:rsidR="00F84FF9" w:rsidRPr="00F84FF9">
        <w:rPr>
          <w:rFonts w:eastAsia="Times New Roman"/>
          <w:szCs w:val="24"/>
          <w:lang w:eastAsia="ru-RU"/>
        </w:rPr>
        <w:t>ачальник</w:t>
      </w:r>
      <w:r>
        <w:rPr>
          <w:rFonts w:eastAsia="Times New Roman"/>
          <w:szCs w:val="24"/>
          <w:lang w:eastAsia="ru-RU"/>
        </w:rPr>
        <w:t>а</w:t>
      </w:r>
      <w:r w:rsidR="00F84FF9" w:rsidRPr="00F84FF9">
        <w:rPr>
          <w:rFonts w:eastAsia="Times New Roman"/>
          <w:szCs w:val="24"/>
          <w:lang w:eastAsia="ru-RU"/>
        </w:rPr>
        <w:t xml:space="preserve"> відділу інформаційно-аналітичної </w:t>
      </w:r>
    </w:p>
    <w:p w14:paraId="18A6136C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F84FF9">
        <w:rPr>
          <w:rFonts w:eastAsia="Times New Roman"/>
          <w:szCs w:val="24"/>
          <w:lang w:eastAsia="ru-RU"/>
        </w:rPr>
        <w:t xml:space="preserve">роботи та комунікацій з </w:t>
      </w:r>
    </w:p>
    <w:p w14:paraId="3643D58D" w14:textId="42334996" w:rsid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 w:rsidRPr="00F84FF9">
        <w:rPr>
          <w:rFonts w:eastAsia="Times New Roman"/>
          <w:szCs w:val="24"/>
          <w:lang w:eastAsia="ru-RU"/>
        </w:rPr>
        <w:t xml:space="preserve">громадськістю                                                                          </w:t>
      </w:r>
      <w:r w:rsidR="005F17E4">
        <w:rPr>
          <w:rFonts w:eastAsia="Times New Roman"/>
          <w:szCs w:val="24"/>
          <w:lang w:eastAsia="ru-RU"/>
        </w:rPr>
        <w:tab/>
      </w:r>
      <w:r w:rsidR="005F17E4">
        <w:rPr>
          <w:rFonts w:eastAsia="Times New Roman"/>
          <w:szCs w:val="24"/>
          <w:lang w:eastAsia="ru-RU"/>
        </w:rPr>
        <w:tab/>
      </w:r>
      <w:r w:rsidR="008238D4">
        <w:rPr>
          <w:rFonts w:eastAsia="Times New Roman"/>
          <w:szCs w:val="24"/>
          <w:lang w:eastAsia="ru-RU"/>
        </w:rPr>
        <w:t>О</w:t>
      </w:r>
      <w:r w:rsidR="00510792">
        <w:rPr>
          <w:rFonts w:eastAsia="Times New Roman"/>
          <w:szCs w:val="24"/>
          <w:lang w:eastAsia="ru-RU"/>
        </w:rPr>
        <w:t xml:space="preserve">льга </w:t>
      </w:r>
      <w:r w:rsidR="008238D4">
        <w:rPr>
          <w:rFonts w:eastAsia="Times New Roman"/>
          <w:szCs w:val="24"/>
          <w:lang w:eastAsia="ru-RU"/>
        </w:rPr>
        <w:t>ГУК</w:t>
      </w:r>
    </w:p>
    <w:p w14:paraId="0FE72D7A" w14:textId="32C86595" w:rsidR="00F2227D" w:rsidRDefault="00F2227D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7F108DE8" w14:textId="77777777" w:rsidR="005F17E4" w:rsidRDefault="005F17E4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35E649F4" w14:textId="715FB0DA" w:rsidR="00F2227D" w:rsidRDefault="00F2227D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Заступник міського голови з питань </w:t>
      </w:r>
    </w:p>
    <w:p w14:paraId="4CEDCAD0" w14:textId="5934D6D8" w:rsidR="00F2227D" w:rsidRPr="00F84FF9" w:rsidRDefault="00F2227D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діяльності виконавчих органів ради </w:t>
      </w:r>
      <w:r>
        <w:rPr>
          <w:rFonts w:eastAsia="Times New Roman"/>
          <w:szCs w:val="24"/>
          <w:lang w:eastAsia="ru-RU"/>
        </w:rPr>
        <w:tab/>
      </w:r>
      <w:r>
        <w:rPr>
          <w:rFonts w:eastAsia="Times New Roman"/>
          <w:szCs w:val="24"/>
          <w:lang w:eastAsia="ru-RU"/>
        </w:rPr>
        <w:tab/>
      </w:r>
      <w:r w:rsidR="0047726A">
        <w:rPr>
          <w:rFonts w:eastAsia="Times New Roman"/>
          <w:szCs w:val="24"/>
          <w:lang w:eastAsia="ru-RU"/>
        </w:rPr>
        <w:tab/>
        <w:t xml:space="preserve">       </w:t>
      </w:r>
      <w:r w:rsidR="005F17E4">
        <w:rPr>
          <w:rFonts w:eastAsia="Times New Roman"/>
          <w:szCs w:val="24"/>
          <w:lang w:eastAsia="ru-RU"/>
        </w:rPr>
        <w:tab/>
      </w:r>
      <w:r w:rsidR="0047726A">
        <w:rPr>
          <w:rFonts w:eastAsia="Times New Roman"/>
          <w:szCs w:val="24"/>
          <w:lang w:eastAsia="ru-RU"/>
        </w:rPr>
        <w:t xml:space="preserve"> </w:t>
      </w:r>
      <w:r w:rsidR="008238D4">
        <w:rPr>
          <w:rFonts w:eastAsia="Times New Roman"/>
          <w:szCs w:val="24"/>
          <w:lang w:eastAsia="ru-RU"/>
        </w:rPr>
        <w:t>С</w:t>
      </w:r>
      <w:r w:rsidR="00510792">
        <w:rPr>
          <w:rFonts w:eastAsia="Times New Roman"/>
          <w:szCs w:val="24"/>
          <w:lang w:eastAsia="ru-RU"/>
        </w:rPr>
        <w:t xml:space="preserve">ергій </w:t>
      </w:r>
      <w:r w:rsidR="008238D4">
        <w:rPr>
          <w:rFonts w:eastAsia="Times New Roman"/>
          <w:szCs w:val="24"/>
          <w:lang w:eastAsia="ru-RU"/>
        </w:rPr>
        <w:t>СМАГА</w:t>
      </w:r>
    </w:p>
    <w:p w14:paraId="6364485B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5FA963A8" w14:textId="77777777" w:rsidR="005F17E4" w:rsidRDefault="005F17E4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П</w:t>
      </w:r>
      <w:r w:rsidR="00510792">
        <w:rPr>
          <w:rFonts w:eastAsia="Times New Roman"/>
          <w:szCs w:val="24"/>
          <w:lang w:eastAsia="ru-RU"/>
        </w:rPr>
        <w:t>ерший заступник міського голови</w:t>
      </w:r>
    </w:p>
    <w:p w14:paraId="282E1530" w14:textId="77777777" w:rsidR="005F17E4" w:rsidRDefault="00510792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 з питань діяльності виконавчих </w:t>
      </w:r>
    </w:p>
    <w:p w14:paraId="1938A580" w14:textId="1421DF9B" w:rsidR="00F84FF9" w:rsidRDefault="00510792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 xml:space="preserve">органів ради </w:t>
      </w:r>
      <w:r w:rsidR="005F17E4">
        <w:rPr>
          <w:rFonts w:eastAsia="Times New Roman"/>
          <w:szCs w:val="24"/>
          <w:lang w:eastAsia="ru-RU"/>
        </w:rPr>
        <w:tab/>
      </w:r>
      <w:r w:rsidR="005F17E4">
        <w:rPr>
          <w:rFonts w:eastAsia="Times New Roman"/>
          <w:szCs w:val="24"/>
          <w:lang w:eastAsia="ru-RU"/>
        </w:rPr>
        <w:tab/>
      </w:r>
      <w:r w:rsidR="005F17E4">
        <w:rPr>
          <w:rFonts w:eastAsia="Times New Roman"/>
          <w:szCs w:val="24"/>
          <w:lang w:eastAsia="ru-RU"/>
        </w:rPr>
        <w:tab/>
      </w:r>
      <w:r w:rsidR="005F17E4">
        <w:rPr>
          <w:rFonts w:eastAsia="Times New Roman"/>
          <w:szCs w:val="24"/>
          <w:lang w:eastAsia="ru-RU"/>
        </w:rPr>
        <w:tab/>
      </w:r>
      <w:r w:rsidR="005F17E4">
        <w:rPr>
          <w:rFonts w:eastAsia="Times New Roman"/>
          <w:szCs w:val="24"/>
          <w:lang w:eastAsia="ru-RU"/>
        </w:rPr>
        <w:tab/>
      </w:r>
      <w:r w:rsidR="005F17E4">
        <w:rPr>
          <w:rFonts w:eastAsia="Times New Roman"/>
          <w:szCs w:val="24"/>
          <w:lang w:eastAsia="ru-RU"/>
        </w:rPr>
        <w:tab/>
      </w:r>
      <w:r w:rsidR="005F17E4">
        <w:rPr>
          <w:rFonts w:eastAsia="Times New Roman"/>
          <w:szCs w:val="24"/>
          <w:lang w:eastAsia="ru-RU"/>
        </w:rPr>
        <w:tab/>
        <w:t xml:space="preserve">        </w:t>
      </w:r>
      <w:r>
        <w:rPr>
          <w:rFonts w:eastAsia="Times New Roman"/>
          <w:szCs w:val="24"/>
          <w:lang w:eastAsia="ru-RU"/>
        </w:rPr>
        <w:t>Федір ВОВЧЕНКО</w:t>
      </w:r>
    </w:p>
    <w:p w14:paraId="728C0610" w14:textId="00D17BF8" w:rsidR="005F17E4" w:rsidRDefault="005F17E4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7F8D78C9" w14:textId="77777777" w:rsidR="005F17E4" w:rsidRPr="00F84FF9" w:rsidRDefault="005F17E4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2D31DC32" w14:textId="77777777" w:rsidR="00F84FF9" w:rsidRPr="00F84FF9" w:rsidRDefault="00F84FF9" w:rsidP="00F84FF9">
      <w:pPr>
        <w:spacing w:after="0" w:line="240" w:lineRule="auto"/>
        <w:jc w:val="both"/>
        <w:rPr>
          <w:rFonts w:eastAsia="Times New Roman"/>
          <w:szCs w:val="24"/>
          <w:lang w:eastAsia="ru-RU"/>
        </w:rPr>
      </w:pPr>
    </w:p>
    <w:p w14:paraId="6CD92295" w14:textId="13B07625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>Секретар</w:t>
      </w:r>
      <w:r w:rsidR="005F17E4">
        <w:rPr>
          <w:rFonts w:eastAsia="Times New Roman"/>
          <w:szCs w:val="20"/>
          <w:lang w:eastAsia="ru-RU"/>
        </w:rPr>
        <w:t xml:space="preserve"> Ніжинської </w:t>
      </w:r>
      <w:r w:rsidRPr="00F84FF9">
        <w:rPr>
          <w:rFonts w:eastAsia="Times New Roman"/>
          <w:szCs w:val="20"/>
          <w:lang w:eastAsia="ru-RU"/>
        </w:rPr>
        <w:t xml:space="preserve"> міської ради                                              </w:t>
      </w:r>
      <w:r w:rsidR="00F2227D">
        <w:rPr>
          <w:rFonts w:eastAsia="Times New Roman"/>
          <w:szCs w:val="20"/>
          <w:lang w:eastAsia="ru-RU"/>
        </w:rPr>
        <w:t>Ю</w:t>
      </w:r>
      <w:r w:rsidR="00510792">
        <w:rPr>
          <w:rFonts w:eastAsia="Times New Roman"/>
          <w:szCs w:val="20"/>
          <w:lang w:eastAsia="ru-RU"/>
        </w:rPr>
        <w:t xml:space="preserve">рій </w:t>
      </w:r>
      <w:r w:rsidR="008238D4">
        <w:rPr>
          <w:rFonts w:eastAsia="Times New Roman"/>
          <w:szCs w:val="20"/>
          <w:lang w:eastAsia="ru-RU"/>
        </w:rPr>
        <w:t>ХОМЕНКО</w:t>
      </w:r>
    </w:p>
    <w:p w14:paraId="6110A5B6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56B2336C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0D6B9D30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747A03F0" w14:textId="6CA32F46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>Начальник фінансового управління</w:t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  <w:t xml:space="preserve">     Л</w:t>
      </w:r>
      <w:r w:rsidR="00510792">
        <w:rPr>
          <w:rFonts w:eastAsia="Times New Roman"/>
          <w:szCs w:val="20"/>
          <w:lang w:eastAsia="ru-RU"/>
        </w:rPr>
        <w:t>юдмила П</w:t>
      </w:r>
      <w:r w:rsidR="008238D4">
        <w:rPr>
          <w:rFonts w:eastAsia="Times New Roman"/>
          <w:szCs w:val="20"/>
          <w:lang w:eastAsia="ru-RU"/>
        </w:rPr>
        <w:t>ИСАРЕНКО</w:t>
      </w:r>
    </w:p>
    <w:p w14:paraId="07F615A9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37EFCCC9" w14:textId="5B6381B4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 xml:space="preserve">Начальник  відділу </w:t>
      </w:r>
    </w:p>
    <w:p w14:paraId="0590073A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>юридично-кадрового забезпечення</w:t>
      </w:r>
    </w:p>
    <w:p w14:paraId="0171E523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 xml:space="preserve">апарату виконавчого комітету </w:t>
      </w:r>
    </w:p>
    <w:p w14:paraId="09701183" w14:textId="6F126A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  <w:r w:rsidRPr="00F84FF9">
        <w:rPr>
          <w:rFonts w:eastAsia="Times New Roman"/>
          <w:szCs w:val="20"/>
          <w:lang w:eastAsia="ru-RU"/>
        </w:rPr>
        <w:t xml:space="preserve">Ніжинської міської ради                              </w:t>
      </w:r>
      <w:r w:rsidRPr="00F84FF9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ab/>
        <w:t xml:space="preserve">       </w:t>
      </w:r>
      <w:r w:rsidR="0047726A">
        <w:rPr>
          <w:rFonts w:eastAsia="Times New Roman"/>
          <w:szCs w:val="20"/>
          <w:lang w:eastAsia="ru-RU"/>
        </w:rPr>
        <w:tab/>
      </w:r>
      <w:r w:rsidRPr="00F84FF9">
        <w:rPr>
          <w:rFonts w:eastAsia="Times New Roman"/>
          <w:szCs w:val="20"/>
          <w:lang w:eastAsia="ru-RU"/>
        </w:rPr>
        <w:t>В</w:t>
      </w:r>
      <w:r w:rsidR="00510792">
        <w:rPr>
          <w:rFonts w:eastAsia="Times New Roman"/>
          <w:szCs w:val="20"/>
          <w:lang w:eastAsia="ru-RU"/>
        </w:rPr>
        <w:t xml:space="preserve">’ячеслав </w:t>
      </w:r>
      <w:r w:rsidR="008238D4">
        <w:rPr>
          <w:rFonts w:eastAsia="Times New Roman"/>
          <w:szCs w:val="20"/>
          <w:lang w:eastAsia="ru-RU"/>
        </w:rPr>
        <w:t>ЛЕГА</w:t>
      </w:r>
    </w:p>
    <w:p w14:paraId="2B5C7EFF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1680C8A8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659E7FDA" w14:textId="77777777" w:rsidR="00F84FF9" w:rsidRPr="00F84FF9" w:rsidRDefault="00F84FF9" w:rsidP="00F84FF9">
      <w:pPr>
        <w:spacing w:after="0" w:line="240" w:lineRule="auto"/>
        <w:rPr>
          <w:rFonts w:eastAsia="Times New Roman"/>
          <w:szCs w:val="20"/>
          <w:lang w:eastAsia="ru-RU"/>
        </w:rPr>
      </w:pPr>
    </w:p>
    <w:p w14:paraId="1C575D64" w14:textId="46852162" w:rsidR="008238D4" w:rsidRPr="008238D4" w:rsidRDefault="008238D4" w:rsidP="008238D4">
      <w:pPr>
        <w:tabs>
          <w:tab w:val="left" w:pos="6804"/>
        </w:tabs>
        <w:autoSpaceDE w:val="0"/>
        <w:autoSpaceDN w:val="0"/>
        <w:spacing w:after="0" w:line="240" w:lineRule="auto"/>
        <w:jc w:val="both"/>
        <w:rPr>
          <w:rFonts w:eastAsia="Times New Roman"/>
          <w:noProof/>
          <w:lang w:eastAsia="ru-RU"/>
        </w:rPr>
      </w:pPr>
      <w:r w:rsidRPr="008238D4">
        <w:rPr>
          <w:rFonts w:eastAsia="Times New Roman"/>
          <w:noProof/>
          <w:lang w:eastAsia="ru-RU"/>
        </w:rPr>
        <w:t>Голова постійної депутатської                                               В</w:t>
      </w:r>
      <w:r w:rsidR="00510792">
        <w:rPr>
          <w:rFonts w:eastAsia="Times New Roman"/>
          <w:noProof/>
          <w:lang w:eastAsia="ru-RU"/>
        </w:rPr>
        <w:t xml:space="preserve">олодимир </w:t>
      </w:r>
      <w:r w:rsidRPr="008238D4">
        <w:rPr>
          <w:rFonts w:eastAsia="Times New Roman"/>
          <w:noProof/>
          <w:lang w:eastAsia="ru-RU"/>
        </w:rPr>
        <w:t>МАМЕДОВ</w:t>
      </w:r>
    </w:p>
    <w:p w14:paraId="5EA69114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lang w:eastAsia="ru-RU"/>
        </w:rPr>
        <w:t xml:space="preserve">комісії  </w:t>
      </w:r>
      <w:r w:rsidRPr="008238D4">
        <w:rPr>
          <w:rFonts w:eastAsia="Times New Roman"/>
          <w:noProof/>
          <w:szCs w:val="20"/>
          <w:lang w:eastAsia="ru-RU"/>
        </w:rPr>
        <w:t xml:space="preserve">з  питань  соціально – </w:t>
      </w:r>
    </w:p>
    <w:p w14:paraId="37189E9B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 xml:space="preserve">економічного розвитку, </w:t>
      </w:r>
    </w:p>
    <w:p w14:paraId="46898131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 xml:space="preserve">підприємництва, інвестиційної </w:t>
      </w:r>
    </w:p>
    <w:p w14:paraId="242E0952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діяльності, бюджету та фінансів</w:t>
      </w:r>
    </w:p>
    <w:p w14:paraId="1528646F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</w:p>
    <w:p w14:paraId="49A1C167" w14:textId="5370DF11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Голова  постійної  депутатської                                              В</w:t>
      </w:r>
      <w:r w:rsidR="0042317C">
        <w:rPr>
          <w:rFonts w:eastAsia="Times New Roman"/>
          <w:noProof/>
          <w:szCs w:val="20"/>
          <w:lang w:eastAsia="ru-RU"/>
        </w:rPr>
        <w:t xml:space="preserve">алерій </w:t>
      </w:r>
      <w:r w:rsidRPr="008238D4">
        <w:rPr>
          <w:rFonts w:eastAsia="Times New Roman"/>
          <w:noProof/>
          <w:szCs w:val="20"/>
          <w:lang w:eastAsia="ru-RU"/>
        </w:rPr>
        <w:t>САЛОГУБ</w:t>
      </w:r>
    </w:p>
    <w:p w14:paraId="5D856668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 xml:space="preserve">комісії з питань регламенту, </w:t>
      </w:r>
    </w:p>
    <w:p w14:paraId="61B68363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законності, охорони прав і свобод громадян,</w:t>
      </w:r>
    </w:p>
    <w:p w14:paraId="31DB647A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запобігання  корупції, адміністративно-</w:t>
      </w:r>
    </w:p>
    <w:p w14:paraId="48AA6B4B" w14:textId="77777777" w:rsidR="008238D4" w:rsidRPr="008238D4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noProof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територіального устрою, депутатської</w:t>
      </w:r>
    </w:p>
    <w:p w14:paraId="4CE30751" w14:textId="77777777" w:rsidR="008238D4" w:rsidRPr="00926787" w:rsidRDefault="008238D4" w:rsidP="008238D4">
      <w:pPr>
        <w:autoSpaceDE w:val="0"/>
        <w:autoSpaceDN w:val="0"/>
        <w:spacing w:after="0" w:line="240" w:lineRule="auto"/>
        <w:jc w:val="both"/>
        <w:rPr>
          <w:rFonts w:eastAsia="Times New Roman"/>
          <w:sz w:val="20"/>
          <w:szCs w:val="20"/>
          <w:lang w:eastAsia="ru-RU"/>
        </w:rPr>
      </w:pPr>
      <w:r w:rsidRPr="008238D4">
        <w:rPr>
          <w:rFonts w:eastAsia="Times New Roman"/>
          <w:noProof/>
          <w:szCs w:val="20"/>
          <w:lang w:eastAsia="ru-RU"/>
        </w:rPr>
        <w:t>діяльності та етики</w:t>
      </w:r>
    </w:p>
    <w:p w14:paraId="5F632500" w14:textId="77777777" w:rsidR="008238D4" w:rsidRPr="008238D4" w:rsidRDefault="008238D4" w:rsidP="008238D4">
      <w:pPr>
        <w:tabs>
          <w:tab w:val="left" w:pos="6480"/>
        </w:tabs>
        <w:autoSpaceDE w:val="0"/>
        <w:autoSpaceDN w:val="0"/>
        <w:spacing w:after="0" w:line="240" w:lineRule="auto"/>
        <w:rPr>
          <w:rFonts w:eastAsia="Times New Roman"/>
          <w:lang w:eastAsia="ru-RU"/>
        </w:rPr>
      </w:pPr>
    </w:p>
    <w:p w14:paraId="35E86B4D" w14:textId="77777777" w:rsidR="00F84FF9" w:rsidRPr="00F84FF9" w:rsidRDefault="00F84FF9" w:rsidP="00A8619B">
      <w:pPr>
        <w:spacing w:after="0" w:line="240" w:lineRule="auto"/>
        <w:jc w:val="center"/>
        <w:rPr>
          <w:rFonts w:eastAsia="Times New Roman"/>
          <w:b/>
          <w:szCs w:val="20"/>
          <w:lang w:eastAsia="ru-RU"/>
        </w:rPr>
      </w:pPr>
      <w:r w:rsidRPr="00F84FF9">
        <w:rPr>
          <w:rFonts w:eastAsia="Times New Roman"/>
          <w:noProof/>
          <w:szCs w:val="20"/>
          <w:lang w:eastAsia="ru-RU"/>
        </w:rPr>
        <w:br w:type="page"/>
      </w:r>
      <w:r w:rsidRPr="00F84FF9">
        <w:rPr>
          <w:rFonts w:eastAsia="Times New Roman"/>
          <w:b/>
          <w:szCs w:val="20"/>
          <w:lang w:eastAsia="ru-RU"/>
        </w:rPr>
        <w:lastRenderedPageBreak/>
        <w:t>ПОЯСНЮЮЧА ЗАПИСКА</w:t>
      </w:r>
    </w:p>
    <w:p w14:paraId="30693DDE" w14:textId="6F1E195F" w:rsidR="00F84FF9" w:rsidRPr="00923DDC" w:rsidRDefault="00F84FF9" w:rsidP="00B04D3F">
      <w:pPr>
        <w:spacing w:after="0" w:line="240" w:lineRule="auto"/>
        <w:ind w:left="-567" w:firstLine="568"/>
        <w:jc w:val="both"/>
        <w:rPr>
          <w:rFonts w:eastAsia="Times New Roman"/>
          <w:bCs/>
          <w:lang w:eastAsia="ru-RU"/>
        </w:rPr>
      </w:pPr>
      <w:r w:rsidRPr="00F84FF9">
        <w:rPr>
          <w:rFonts w:eastAsia="Times New Roman"/>
          <w:lang w:eastAsia="ru-RU"/>
        </w:rPr>
        <w:t>Про</w:t>
      </w:r>
      <w:r w:rsidR="0005508C">
        <w:rPr>
          <w:rFonts w:eastAsia="Times New Roman"/>
          <w:lang w:eastAsia="ru-RU"/>
        </w:rPr>
        <w:t>є</w:t>
      </w:r>
      <w:r w:rsidRPr="00F84FF9">
        <w:rPr>
          <w:rFonts w:eastAsia="Times New Roman"/>
          <w:lang w:eastAsia="ru-RU"/>
        </w:rPr>
        <w:t>кт рішення «</w:t>
      </w:r>
      <w:r w:rsidR="00B04D3F" w:rsidRPr="00B04D3F">
        <w:rPr>
          <w:rFonts w:eastAsia="Times New Roman"/>
          <w:lang w:eastAsia="ru-RU"/>
        </w:rPr>
        <w:t>Про визначення про</w:t>
      </w:r>
      <w:r w:rsidR="0005508C">
        <w:rPr>
          <w:rFonts w:eastAsia="Times New Roman"/>
          <w:lang w:eastAsia="ru-RU"/>
        </w:rPr>
        <w:t>є</w:t>
      </w:r>
      <w:r w:rsidR="00B04D3F" w:rsidRPr="00B04D3F">
        <w:rPr>
          <w:rFonts w:eastAsia="Times New Roman"/>
          <w:lang w:eastAsia="ru-RU"/>
        </w:rPr>
        <w:t>ктів-переможців громадського бюджету 2021 року та подальше їх фінансування</w:t>
      </w:r>
      <w:r w:rsidRPr="00F84FF9">
        <w:rPr>
          <w:rFonts w:eastAsia="Times New Roman"/>
          <w:lang w:eastAsia="ru-RU"/>
        </w:rPr>
        <w:t xml:space="preserve">» підготовлений у відповідності до ст. </w:t>
      </w:r>
      <w:r w:rsidR="00923DDC">
        <w:rPr>
          <w:rFonts w:eastAsia="Times New Roman"/>
          <w:lang w:eastAsia="ru-RU"/>
        </w:rPr>
        <w:t>ст. 26, 42, 59 Закону України</w:t>
      </w:r>
      <w:r w:rsidRPr="00F84FF9">
        <w:rPr>
          <w:rFonts w:eastAsia="Times New Roman"/>
          <w:lang w:eastAsia="ru-RU"/>
        </w:rPr>
        <w:t xml:space="preserve"> «Про місцеве  самоврядування  в Україні», рішення міської ради від </w:t>
      </w:r>
      <w:r w:rsidR="00923DDC" w:rsidRPr="00923DDC">
        <w:rPr>
          <w:rFonts w:eastAsia="Times New Roman"/>
          <w:lang w:eastAsia="ru-RU"/>
        </w:rPr>
        <w:t>24 квітня 2019 року № 7 – 54/2019 «Про затвердження Положення про громадський бюджет (бюджет участі) Ніжинської міської об’єднаної територіальної громади</w:t>
      </w:r>
      <w:r w:rsidR="00923DDC">
        <w:rPr>
          <w:rFonts w:eastAsia="Times New Roman"/>
          <w:lang w:eastAsia="ru-RU"/>
        </w:rPr>
        <w:t>»</w:t>
      </w:r>
      <w:r w:rsidR="00B04D3F">
        <w:rPr>
          <w:rFonts w:eastAsia="Times New Roman"/>
          <w:lang w:eastAsia="ru-RU"/>
        </w:rPr>
        <w:t>.</w:t>
      </w:r>
    </w:p>
    <w:p w14:paraId="50773FC5" w14:textId="38485A58" w:rsidR="00F84FF9" w:rsidRPr="00F84FF9" w:rsidRDefault="00F84FF9" w:rsidP="00F84FF9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ru-RU"/>
        </w:rPr>
        <w:t>Кількість про</w:t>
      </w:r>
      <w:r w:rsidR="00191A8F">
        <w:rPr>
          <w:rFonts w:eastAsia="Times New Roman"/>
          <w:lang w:eastAsia="ru-RU"/>
        </w:rPr>
        <w:t>є</w:t>
      </w:r>
      <w:r w:rsidRPr="00F84FF9">
        <w:rPr>
          <w:rFonts w:eastAsia="Times New Roman"/>
          <w:lang w:eastAsia="ru-RU"/>
        </w:rPr>
        <w:t>ктів - переможців обмежується визначеним обсягом коштів громад</w:t>
      </w:r>
      <w:r w:rsidR="00923DDC">
        <w:rPr>
          <w:rFonts w:eastAsia="Times New Roman"/>
          <w:lang w:eastAsia="ru-RU"/>
        </w:rPr>
        <w:t>ського  бюджету (бюджету участі</w:t>
      </w:r>
      <w:r w:rsidR="00923DDC" w:rsidRPr="00923DDC">
        <w:rPr>
          <w:rFonts w:eastAsia="Times New Roman"/>
          <w:lang w:eastAsia="ru-RU"/>
        </w:rPr>
        <w:t xml:space="preserve">) Ніжинської міської об’єднаної територіальної громади </w:t>
      </w:r>
      <w:r w:rsidRPr="00F84FF9">
        <w:rPr>
          <w:rFonts w:eastAsia="Times New Roman"/>
          <w:lang w:eastAsia="ru-RU"/>
        </w:rPr>
        <w:t>на відповідний рік</w:t>
      </w:r>
      <w:r w:rsidR="00923DDC" w:rsidRPr="00923DDC">
        <w:rPr>
          <w:rFonts w:eastAsia="Times New Roman"/>
          <w:lang w:eastAsia="ru-RU"/>
        </w:rPr>
        <w:t>.</w:t>
      </w:r>
    </w:p>
    <w:p w14:paraId="09D64568" w14:textId="4480BFB8" w:rsidR="00F84FF9" w:rsidRDefault="00F84FF9" w:rsidP="00F84FF9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ru-RU"/>
        </w:rPr>
        <w:t>Всього</w:t>
      </w:r>
      <w:r w:rsidR="006B518D">
        <w:rPr>
          <w:rFonts w:eastAsia="Times New Roman"/>
          <w:lang w:eastAsia="ru-RU"/>
        </w:rPr>
        <w:t xml:space="preserve"> прийняло участь у голосуванні </w:t>
      </w:r>
      <w:r w:rsidR="00B04D3F">
        <w:rPr>
          <w:rFonts w:eastAsia="Times New Roman"/>
          <w:lang w:eastAsia="ru-RU"/>
        </w:rPr>
        <w:t>5 423 ніжинця, а у мину</w:t>
      </w:r>
      <w:r w:rsidR="00C87264">
        <w:rPr>
          <w:rFonts w:eastAsia="Times New Roman"/>
          <w:lang w:eastAsia="ru-RU"/>
        </w:rPr>
        <w:t xml:space="preserve">лому році </w:t>
      </w:r>
      <w:r w:rsidR="006B518D">
        <w:rPr>
          <w:rFonts w:eastAsia="Times New Roman"/>
          <w:lang w:eastAsia="ru-RU"/>
        </w:rPr>
        <w:t>4 тис 568 голосуючих</w:t>
      </w:r>
      <w:r w:rsidR="00C87264">
        <w:rPr>
          <w:rFonts w:eastAsia="Times New Roman"/>
          <w:lang w:eastAsia="ru-RU"/>
        </w:rPr>
        <w:t>.</w:t>
      </w:r>
    </w:p>
    <w:p w14:paraId="6E97A8F4" w14:textId="337032CB" w:rsidR="00F84FF9" w:rsidRDefault="00F84FF9" w:rsidP="00A8619B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  <w:r w:rsidRPr="00F84FF9">
        <w:rPr>
          <w:rFonts w:eastAsia="Times New Roman"/>
          <w:lang w:eastAsia="ru-RU"/>
        </w:rPr>
        <w:t xml:space="preserve">Резервний фонд бюджету </w:t>
      </w:r>
      <w:r w:rsidR="00C87264">
        <w:rPr>
          <w:rFonts w:eastAsia="Times New Roman"/>
          <w:lang w:eastAsia="ru-RU"/>
        </w:rPr>
        <w:t xml:space="preserve">Ніжинської міської територіальної громади </w:t>
      </w:r>
      <w:r w:rsidRPr="00F84FF9">
        <w:rPr>
          <w:rFonts w:eastAsia="Times New Roman"/>
          <w:lang w:eastAsia="ru-RU"/>
        </w:rPr>
        <w:t>на фінансування проектів - переможців, я</w:t>
      </w:r>
      <w:r w:rsidR="00134C07">
        <w:rPr>
          <w:rFonts w:eastAsia="Times New Roman"/>
          <w:lang w:eastAsia="ru-RU"/>
        </w:rPr>
        <w:t>кі будуть реалізовуватись у 202</w:t>
      </w:r>
      <w:r w:rsidR="00C87264">
        <w:rPr>
          <w:rFonts w:eastAsia="Times New Roman"/>
          <w:lang w:eastAsia="ru-RU"/>
        </w:rPr>
        <w:t>1</w:t>
      </w:r>
      <w:r w:rsidRPr="00F84FF9">
        <w:rPr>
          <w:rFonts w:eastAsia="Times New Roman"/>
          <w:lang w:eastAsia="ru-RU"/>
        </w:rPr>
        <w:t xml:space="preserve"> році у рамках Програми реалізації громадського бюджету (бюджету участі) затверджений в сумі</w:t>
      </w:r>
      <w:r w:rsidR="00F35E82">
        <w:rPr>
          <w:rFonts w:eastAsia="Times New Roman"/>
          <w:lang w:eastAsia="ru-RU"/>
        </w:rPr>
        <w:t xml:space="preserve"> </w:t>
      </w:r>
      <w:r w:rsidR="00C87264" w:rsidRPr="00C87264">
        <w:rPr>
          <w:rFonts w:eastAsia="Times New Roman"/>
          <w:lang w:eastAsia="ru-RU"/>
        </w:rPr>
        <w:t>3 866 211 грн</w:t>
      </w:r>
      <w:r w:rsidR="00134C07">
        <w:rPr>
          <w:rFonts w:eastAsia="Times New Roman"/>
          <w:lang w:eastAsia="ru-RU"/>
        </w:rPr>
        <w:t xml:space="preserve">. </w:t>
      </w:r>
      <w:r w:rsidR="00ED3C46">
        <w:rPr>
          <w:rFonts w:eastAsia="Times New Roman"/>
          <w:lang w:eastAsia="ru-RU"/>
        </w:rPr>
        <w:t>буде профінансовано 7 великих про</w:t>
      </w:r>
      <w:r w:rsidR="0005508C">
        <w:rPr>
          <w:rFonts w:eastAsia="Times New Roman"/>
          <w:lang w:eastAsia="ru-RU"/>
        </w:rPr>
        <w:t>є</w:t>
      </w:r>
      <w:r w:rsidR="00ED3C46">
        <w:rPr>
          <w:rFonts w:eastAsia="Times New Roman"/>
          <w:lang w:eastAsia="ru-RU"/>
        </w:rPr>
        <w:t>ктів та 12 малих про</w:t>
      </w:r>
      <w:r w:rsidR="0005508C">
        <w:rPr>
          <w:rFonts w:eastAsia="Times New Roman"/>
          <w:lang w:eastAsia="ru-RU"/>
        </w:rPr>
        <w:t>є</w:t>
      </w:r>
      <w:r w:rsidR="00ED3C46">
        <w:rPr>
          <w:rFonts w:eastAsia="Times New Roman"/>
          <w:lang w:eastAsia="ru-RU"/>
        </w:rPr>
        <w:t>ктів громадського бюджету у 2021 році</w:t>
      </w:r>
      <w:r w:rsidRPr="00F84FF9">
        <w:rPr>
          <w:rFonts w:eastAsia="Times New Roman"/>
          <w:lang w:eastAsia="ru-RU"/>
        </w:rPr>
        <w:t xml:space="preserve">. </w:t>
      </w:r>
    </w:p>
    <w:p w14:paraId="4B398091" w14:textId="77777777" w:rsidR="00F35E82" w:rsidRPr="00F84FF9" w:rsidRDefault="00F35E82" w:rsidP="00A8619B">
      <w:pPr>
        <w:spacing w:after="0" w:line="240" w:lineRule="auto"/>
        <w:ind w:left="-567" w:firstLine="568"/>
        <w:jc w:val="both"/>
        <w:rPr>
          <w:rFonts w:eastAsia="Times New Roman"/>
          <w:lang w:eastAsia="ru-RU"/>
        </w:rPr>
      </w:pPr>
    </w:p>
    <w:p w14:paraId="7806121D" w14:textId="20230A0F" w:rsidR="00F84FF9" w:rsidRPr="00A8619B" w:rsidRDefault="00EA5135" w:rsidP="00F84FF9">
      <w:pPr>
        <w:spacing w:after="0" w:line="240" w:lineRule="auto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Т.в.о.н</w:t>
      </w:r>
      <w:r w:rsidR="00F84FF9" w:rsidRPr="00A8619B">
        <w:rPr>
          <w:rFonts w:eastAsia="Times New Roman"/>
          <w:lang w:eastAsia="ru-RU"/>
        </w:rPr>
        <w:t>ачальник</w:t>
      </w:r>
      <w:r>
        <w:rPr>
          <w:rFonts w:eastAsia="Times New Roman"/>
          <w:lang w:eastAsia="ru-RU"/>
        </w:rPr>
        <w:t>а</w:t>
      </w:r>
      <w:r w:rsidR="00F84FF9" w:rsidRPr="00A8619B">
        <w:rPr>
          <w:rFonts w:eastAsia="Times New Roman"/>
          <w:lang w:eastAsia="ru-RU"/>
        </w:rPr>
        <w:t xml:space="preserve"> відділу </w:t>
      </w:r>
    </w:p>
    <w:p w14:paraId="1BF1E1C4" w14:textId="77777777" w:rsidR="00F84FF9" w:rsidRPr="00A8619B" w:rsidRDefault="00F84FF9" w:rsidP="00F84FF9">
      <w:pPr>
        <w:spacing w:after="0" w:line="240" w:lineRule="auto"/>
        <w:jc w:val="both"/>
        <w:rPr>
          <w:rFonts w:eastAsia="Times New Roman"/>
          <w:lang w:eastAsia="ru-RU"/>
        </w:rPr>
      </w:pPr>
      <w:r w:rsidRPr="00A8619B">
        <w:rPr>
          <w:rFonts w:eastAsia="Times New Roman"/>
          <w:lang w:eastAsia="ru-RU"/>
        </w:rPr>
        <w:t xml:space="preserve">інформаційно-аналітичної роботи </w:t>
      </w:r>
    </w:p>
    <w:p w14:paraId="1D9A7B6F" w14:textId="4918DEE8" w:rsidR="00D0160D" w:rsidRPr="00A8619B" w:rsidRDefault="00F84FF9" w:rsidP="00EA5135">
      <w:pPr>
        <w:spacing w:after="0" w:line="240" w:lineRule="auto"/>
        <w:jc w:val="both"/>
      </w:pPr>
      <w:r w:rsidRPr="00A8619B">
        <w:rPr>
          <w:rFonts w:eastAsia="Times New Roman"/>
          <w:lang w:eastAsia="ru-RU"/>
        </w:rPr>
        <w:t xml:space="preserve">та комунікацій з громадськістю                                                 </w:t>
      </w:r>
      <w:r w:rsidR="00A8619B">
        <w:rPr>
          <w:rFonts w:eastAsia="Times New Roman"/>
          <w:lang w:eastAsia="ru-RU"/>
        </w:rPr>
        <w:t xml:space="preserve">             </w:t>
      </w:r>
      <w:r w:rsidR="00EA5135">
        <w:rPr>
          <w:rFonts w:eastAsia="Times New Roman"/>
          <w:lang w:eastAsia="ru-RU"/>
        </w:rPr>
        <w:t>О</w:t>
      </w:r>
      <w:r w:rsidR="00967054">
        <w:rPr>
          <w:rFonts w:eastAsia="Times New Roman"/>
          <w:lang w:eastAsia="ru-RU"/>
        </w:rPr>
        <w:t xml:space="preserve">льга </w:t>
      </w:r>
      <w:r w:rsidR="00EA5135">
        <w:rPr>
          <w:rFonts w:eastAsia="Times New Roman"/>
          <w:lang w:eastAsia="ru-RU"/>
        </w:rPr>
        <w:t>ГУК</w:t>
      </w:r>
    </w:p>
    <w:sectPr w:rsidR="00D0160D" w:rsidRPr="00A8619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ms Rmn">
    <w:altName w:val="Times New Roman"/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0B24F5"/>
    <w:multiLevelType w:val="multilevel"/>
    <w:tmpl w:val="233E8CBA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" w15:restartNumberingAfterBreak="0">
    <w:nsid w:val="641D76C5"/>
    <w:multiLevelType w:val="multilevel"/>
    <w:tmpl w:val="117E6F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abstractNum w:abstractNumId="2" w15:restartNumberingAfterBreak="0">
    <w:nsid w:val="7F4F5E2F"/>
    <w:multiLevelType w:val="multilevel"/>
    <w:tmpl w:val="117E6F74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788" w:hanging="1080"/>
      </w:pPr>
    </w:lvl>
    <w:lvl w:ilvl="4">
      <w:start w:val="1"/>
      <w:numFmt w:val="decimal"/>
      <w:isLgl/>
      <w:lvlText w:val="%1.%2.%3.%4.%5."/>
      <w:lvlJc w:val="left"/>
      <w:pPr>
        <w:ind w:left="1788" w:hanging="1080"/>
      </w:pPr>
    </w:lvl>
    <w:lvl w:ilvl="5">
      <w:start w:val="1"/>
      <w:numFmt w:val="decimal"/>
      <w:isLgl/>
      <w:lvlText w:val="%1.%2.%3.%4.%5.%6."/>
      <w:lvlJc w:val="left"/>
      <w:pPr>
        <w:ind w:left="2148" w:hanging="1440"/>
      </w:pPr>
    </w:lvl>
    <w:lvl w:ilvl="6">
      <w:start w:val="1"/>
      <w:numFmt w:val="decimal"/>
      <w:isLgl/>
      <w:lvlText w:val="%1.%2.%3.%4.%5.%6.%7."/>
      <w:lvlJc w:val="left"/>
      <w:pPr>
        <w:ind w:left="2508" w:hanging="1800"/>
      </w:p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</w:lvl>
  </w:abstractNum>
  <w:num w:numId="1">
    <w:abstractNumId w:val="1"/>
  </w:num>
  <w:num w:numId="2">
    <w:abstractNumId w:val="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4FF9"/>
    <w:rsid w:val="00006B2B"/>
    <w:rsid w:val="00014DF9"/>
    <w:rsid w:val="0005508C"/>
    <w:rsid w:val="000A0A21"/>
    <w:rsid w:val="000C27B7"/>
    <w:rsid w:val="00120426"/>
    <w:rsid w:val="00121502"/>
    <w:rsid w:val="00133AA8"/>
    <w:rsid w:val="00134C07"/>
    <w:rsid w:val="001350D3"/>
    <w:rsid w:val="00146B5A"/>
    <w:rsid w:val="001668E5"/>
    <w:rsid w:val="00191A8F"/>
    <w:rsid w:val="001C622E"/>
    <w:rsid w:val="001C6765"/>
    <w:rsid w:val="001D0D6D"/>
    <w:rsid w:val="00222E3D"/>
    <w:rsid w:val="00234A3D"/>
    <w:rsid w:val="002650B5"/>
    <w:rsid w:val="00315DA5"/>
    <w:rsid w:val="003354D9"/>
    <w:rsid w:val="003551A1"/>
    <w:rsid w:val="0037315A"/>
    <w:rsid w:val="00375E7B"/>
    <w:rsid w:val="00394F42"/>
    <w:rsid w:val="003959F5"/>
    <w:rsid w:val="003C50D0"/>
    <w:rsid w:val="003D2102"/>
    <w:rsid w:val="00417955"/>
    <w:rsid w:val="0042317C"/>
    <w:rsid w:val="00430213"/>
    <w:rsid w:val="00455796"/>
    <w:rsid w:val="004625BF"/>
    <w:rsid w:val="0046328F"/>
    <w:rsid w:val="004729D6"/>
    <w:rsid w:val="0047726A"/>
    <w:rsid w:val="004F5BF2"/>
    <w:rsid w:val="00510792"/>
    <w:rsid w:val="005670BD"/>
    <w:rsid w:val="00574ECB"/>
    <w:rsid w:val="005E0E82"/>
    <w:rsid w:val="005F17E4"/>
    <w:rsid w:val="00651E58"/>
    <w:rsid w:val="00692B44"/>
    <w:rsid w:val="006A14CB"/>
    <w:rsid w:val="006B518D"/>
    <w:rsid w:val="006E0712"/>
    <w:rsid w:val="006E2C8F"/>
    <w:rsid w:val="00706DD7"/>
    <w:rsid w:val="007242AB"/>
    <w:rsid w:val="007707A5"/>
    <w:rsid w:val="00770DB3"/>
    <w:rsid w:val="00775A74"/>
    <w:rsid w:val="007B2F94"/>
    <w:rsid w:val="007C2D32"/>
    <w:rsid w:val="007D58CC"/>
    <w:rsid w:val="008238D4"/>
    <w:rsid w:val="0085457A"/>
    <w:rsid w:val="00862203"/>
    <w:rsid w:val="008C2B9F"/>
    <w:rsid w:val="008C4347"/>
    <w:rsid w:val="008E1082"/>
    <w:rsid w:val="008E4285"/>
    <w:rsid w:val="00923DDC"/>
    <w:rsid w:val="00926787"/>
    <w:rsid w:val="00930889"/>
    <w:rsid w:val="00941920"/>
    <w:rsid w:val="0095426C"/>
    <w:rsid w:val="00967054"/>
    <w:rsid w:val="00976482"/>
    <w:rsid w:val="0098037D"/>
    <w:rsid w:val="00987956"/>
    <w:rsid w:val="009B0604"/>
    <w:rsid w:val="009D176C"/>
    <w:rsid w:val="00A11539"/>
    <w:rsid w:val="00A62564"/>
    <w:rsid w:val="00A70D5C"/>
    <w:rsid w:val="00A8619B"/>
    <w:rsid w:val="00AA03B2"/>
    <w:rsid w:val="00AD1A57"/>
    <w:rsid w:val="00AF025D"/>
    <w:rsid w:val="00B04D3F"/>
    <w:rsid w:val="00B46039"/>
    <w:rsid w:val="00B6706B"/>
    <w:rsid w:val="00C2295B"/>
    <w:rsid w:val="00C23AF1"/>
    <w:rsid w:val="00C87264"/>
    <w:rsid w:val="00CC59FE"/>
    <w:rsid w:val="00CD7729"/>
    <w:rsid w:val="00CE6E6A"/>
    <w:rsid w:val="00D06051"/>
    <w:rsid w:val="00D154EC"/>
    <w:rsid w:val="00D42B8C"/>
    <w:rsid w:val="00D47E7C"/>
    <w:rsid w:val="00D72DF0"/>
    <w:rsid w:val="00D80BDE"/>
    <w:rsid w:val="00D972D6"/>
    <w:rsid w:val="00DF4DA0"/>
    <w:rsid w:val="00E27B69"/>
    <w:rsid w:val="00E8456B"/>
    <w:rsid w:val="00E86EB3"/>
    <w:rsid w:val="00EA5135"/>
    <w:rsid w:val="00EB1132"/>
    <w:rsid w:val="00EC0F24"/>
    <w:rsid w:val="00EC2732"/>
    <w:rsid w:val="00EC781F"/>
    <w:rsid w:val="00ED3C46"/>
    <w:rsid w:val="00EF4063"/>
    <w:rsid w:val="00F0464A"/>
    <w:rsid w:val="00F2227D"/>
    <w:rsid w:val="00F35E82"/>
    <w:rsid w:val="00F84FF9"/>
    <w:rsid w:val="00FD6BE6"/>
    <w:rsid w:val="00FE2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9B8082"/>
  <w15:chartTrackingRefBased/>
  <w15:docId w15:val="{393EAC9A-0600-4DA0-92A2-98545B3F4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545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F02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F02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179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7</Pages>
  <Words>8561</Words>
  <Characters>4881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user</cp:lastModifiedBy>
  <cp:revision>113</cp:revision>
  <cp:lastPrinted>2021-01-13T12:18:00Z</cp:lastPrinted>
  <dcterms:created xsi:type="dcterms:W3CDTF">2019-11-22T10:25:00Z</dcterms:created>
  <dcterms:modified xsi:type="dcterms:W3CDTF">2021-01-26T06:24:00Z</dcterms:modified>
</cp:coreProperties>
</file>