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7D02DFA7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</w:t>
      </w:r>
      <w:r w:rsidR="00A61D6F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002B1E64" w14:textId="209D916D" w:rsidR="00334A49" w:rsidRPr="00346890" w:rsidRDefault="00D64E58" w:rsidP="00D64E58">
      <w:pPr>
        <w:spacing w:after="0"/>
        <w:ind w:left="3540"/>
        <w:rPr>
          <w:rFonts w:eastAsia="Times New Roman" w:cs="Times New Roman"/>
          <w:sz w:val="20"/>
          <w:szCs w:val="20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="00346890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A61D6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</w:t>
      </w:r>
      <w:r w:rsidR="0034689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46890"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="00A61D6F">
        <w:rPr>
          <w:rFonts w:eastAsia="Times New Roman" w:cs="Times New Roman"/>
          <w:b/>
          <w:szCs w:val="28"/>
          <w:lang w:val="uk-UA" w:eastAsia="ru-RU"/>
        </w:rPr>
        <w:t xml:space="preserve">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165A4F9E" w:rsidR="00334A49" w:rsidRPr="00BC5F80" w:rsidRDefault="004054F4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53 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сесія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7562C47A" w:rsidR="00334A49" w:rsidRDefault="004054F4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r w:rsidR="00334A49" w:rsidRPr="009F3128">
        <w:rPr>
          <w:rFonts w:eastAsia="Times New Roman" w:cs="Times New Roman"/>
          <w:szCs w:val="28"/>
          <w:lang w:eastAsia="ru-RU"/>
        </w:rPr>
        <w:t>ід</w:t>
      </w:r>
      <w:r w:rsidR="00D64E58">
        <w:rPr>
          <w:rFonts w:eastAsia="Times New Roman" w:cs="Times New Roman"/>
          <w:szCs w:val="28"/>
          <w:lang w:val="uk-UA" w:eastAsia="ru-RU"/>
        </w:rPr>
        <w:t xml:space="preserve"> 13 лютого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>м. Ніжин</w:t>
      </w:r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 w:rsidR="00D64E5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D64E58">
        <w:rPr>
          <w:rFonts w:eastAsia="Times New Roman" w:cs="Times New Roman"/>
          <w:szCs w:val="28"/>
          <w:lang w:val="uk-UA" w:eastAsia="ru-RU"/>
        </w:rPr>
        <w:t>24-53/2026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69744C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545216B5" w:rsidR="00334A49" w:rsidRPr="00B87FFE" w:rsidRDefault="00334A49" w:rsidP="00B87FFE">
            <w:pPr>
              <w:ind w:left="-105"/>
              <w:jc w:val="both"/>
              <w:rPr>
                <w:szCs w:val="28"/>
                <w:lang w:val="uk-UA"/>
              </w:rPr>
            </w:pPr>
            <w:r w:rsidRPr="00B87FFE">
              <w:rPr>
                <w:szCs w:val="28"/>
                <w:lang w:val="uk-UA"/>
              </w:rPr>
              <w:t xml:space="preserve">Про </w:t>
            </w:r>
            <w:r w:rsidR="006D6D76" w:rsidRPr="00B87FFE">
              <w:rPr>
                <w:szCs w:val="28"/>
                <w:lang w:val="uk-UA"/>
              </w:rPr>
              <w:t>продовження договор</w:t>
            </w:r>
            <w:r w:rsidR="002B7B20" w:rsidRPr="00B87FFE">
              <w:rPr>
                <w:szCs w:val="28"/>
                <w:lang w:val="uk-UA"/>
              </w:rPr>
              <w:t>ів</w:t>
            </w:r>
            <w:r w:rsidR="006D6D76" w:rsidRPr="00B87FFE">
              <w:rPr>
                <w:szCs w:val="28"/>
                <w:lang w:val="uk-UA"/>
              </w:rPr>
              <w:t xml:space="preserve"> </w:t>
            </w:r>
            <w:r w:rsidRPr="00B87FFE">
              <w:rPr>
                <w:szCs w:val="28"/>
                <w:lang w:val="uk-UA"/>
              </w:rPr>
              <w:t>оренд</w:t>
            </w:r>
            <w:r w:rsidR="006D6D76" w:rsidRPr="00B87FFE">
              <w:rPr>
                <w:szCs w:val="28"/>
                <w:lang w:val="uk-UA"/>
              </w:rPr>
              <w:t>и</w:t>
            </w:r>
            <w:r w:rsidR="002221AD" w:rsidRPr="00B87FFE">
              <w:rPr>
                <w:szCs w:val="28"/>
                <w:lang w:val="uk-UA"/>
              </w:rPr>
              <w:t xml:space="preserve"> нерухомого </w:t>
            </w:r>
            <w:r w:rsidRPr="00B87FFE">
              <w:rPr>
                <w:szCs w:val="28"/>
                <w:lang w:val="uk-UA"/>
              </w:rPr>
              <w:t>майна</w:t>
            </w:r>
          </w:p>
        </w:tc>
      </w:tr>
    </w:tbl>
    <w:p w14:paraId="229CC735" w14:textId="49F9E72D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665D6">
        <w:rPr>
          <w:rFonts w:eastAsia="Times New Roman" w:cs="Times New Roman"/>
          <w:color w:val="000000"/>
          <w:szCs w:val="28"/>
          <w:lang w:eastAsia="uk-UA"/>
        </w:rPr>
        <w:t>від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>
        <w:rPr>
          <w:rFonts w:eastAsia="Times New Roman" w:cs="Times New Roman"/>
          <w:szCs w:val="28"/>
          <w:lang w:val="uk-UA" w:eastAsia="ru-RU"/>
        </w:rPr>
        <w:t xml:space="preserve"> (зі змінами</w:t>
      </w:r>
      <w:r w:rsidRPr="00C65CC0">
        <w:rPr>
          <w:rFonts w:eastAsia="Times New Roman" w:cs="Times New Roman"/>
          <w:szCs w:val="28"/>
          <w:lang w:val="uk-UA" w:eastAsia="ru-RU"/>
        </w:rPr>
        <w:t>),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2B7B20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2B7B20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2B7B20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 (зі змінами),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>ішення Ніжинської міської ради від 23 січня 2020 року 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Pr="001B1338">
        <w:rPr>
          <w:rFonts w:eastAsia="Times New Roman" w:cs="Times New Roman"/>
          <w:szCs w:val="28"/>
          <w:lang w:val="uk-UA" w:eastAsia="ru-RU"/>
        </w:rPr>
        <w:t>враховуючи</w:t>
      </w:r>
      <w:bookmarkStart w:id="3" w:name="_Hlk213923747"/>
      <w:r w:rsidR="00C94190">
        <w:rPr>
          <w:rFonts w:eastAsia="Times New Roman" w:cs="Times New Roman"/>
          <w:szCs w:val="28"/>
          <w:lang w:val="uk-UA" w:eastAsia="ru-RU"/>
        </w:rPr>
        <w:t xml:space="preserve"> </w:t>
      </w:r>
      <w:r w:rsidR="004C1780">
        <w:rPr>
          <w:rFonts w:eastAsia="Times New Roman" w:cs="Times New Roman"/>
          <w:szCs w:val="28"/>
          <w:lang w:val="uk-UA" w:eastAsia="ru-RU"/>
        </w:rPr>
        <w:t>заяву</w:t>
      </w:r>
      <w:r w:rsidR="00B1750C">
        <w:rPr>
          <w:rFonts w:eastAsia="Times New Roman" w:cs="Times New Roman"/>
          <w:szCs w:val="28"/>
          <w:lang w:val="uk-UA" w:eastAsia="ru-RU"/>
        </w:rPr>
        <w:t xml:space="preserve"> </w:t>
      </w:r>
      <w:bookmarkEnd w:id="3"/>
      <w:r w:rsidR="00B51081">
        <w:rPr>
          <w:rFonts w:eastAsia="Times New Roman" w:cs="Times New Roman"/>
          <w:szCs w:val="28"/>
          <w:lang w:val="uk-UA" w:eastAsia="ru-RU"/>
        </w:rPr>
        <w:t>начальника відділу з питань фізичної культури та спорту Ніжинської міської ради Глушка П.В.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4DA67504" w14:textId="73DC578B" w:rsidR="00C65CC0" w:rsidRDefault="00B12776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B1750C">
        <w:rPr>
          <w:lang w:val="uk-UA"/>
        </w:rPr>
        <w:t xml:space="preserve">Продовжити </w:t>
      </w:r>
      <w:r w:rsidR="00C14D55">
        <w:rPr>
          <w:lang w:val="uk-UA"/>
        </w:rPr>
        <w:t>Д</w:t>
      </w:r>
      <w:r w:rsidR="00B1750C">
        <w:rPr>
          <w:lang w:val="uk-UA"/>
        </w:rPr>
        <w:t>оговір</w:t>
      </w:r>
      <w:r w:rsidR="00641046">
        <w:rPr>
          <w:lang w:val="uk-UA"/>
        </w:rPr>
        <w:t xml:space="preserve"> </w:t>
      </w:r>
      <w:r w:rsidR="00C82B2A">
        <w:rPr>
          <w:lang w:val="uk-UA"/>
        </w:rPr>
        <w:t xml:space="preserve">№ 79 </w:t>
      </w:r>
      <w:r w:rsidR="00B1750C">
        <w:rPr>
          <w:lang w:val="uk-UA"/>
        </w:rPr>
        <w:t>оренди нерухомого майна, що належить до комунальної власності Ніжинської територіальної громади</w:t>
      </w:r>
      <w:r w:rsidR="00C82B2A">
        <w:rPr>
          <w:lang w:val="uk-UA"/>
        </w:rPr>
        <w:t xml:space="preserve"> </w:t>
      </w:r>
      <w:r w:rsidR="00A97CD0">
        <w:rPr>
          <w:lang w:val="uk-UA"/>
        </w:rPr>
        <w:t>від 0</w:t>
      </w:r>
      <w:r w:rsidR="00641046">
        <w:rPr>
          <w:lang w:val="uk-UA"/>
        </w:rPr>
        <w:t>9</w:t>
      </w:r>
      <w:r w:rsidR="00A97CD0">
        <w:rPr>
          <w:lang w:val="uk-UA"/>
        </w:rPr>
        <w:t xml:space="preserve"> л</w:t>
      </w:r>
      <w:r w:rsidR="00641046">
        <w:rPr>
          <w:lang w:val="uk-UA"/>
        </w:rPr>
        <w:t>ипня</w:t>
      </w:r>
      <w:r w:rsidR="00A97CD0">
        <w:rPr>
          <w:lang w:val="uk-UA"/>
        </w:rPr>
        <w:t xml:space="preserve"> 202</w:t>
      </w:r>
      <w:r w:rsidR="00641046">
        <w:rPr>
          <w:lang w:val="uk-UA"/>
        </w:rPr>
        <w:t>4</w:t>
      </w:r>
      <w:r w:rsidR="00A97CD0">
        <w:rPr>
          <w:lang w:val="uk-UA"/>
        </w:rPr>
        <w:t>р., укладен</w:t>
      </w:r>
      <w:r w:rsidR="00641046">
        <w:rPr>
          <w:lang w:val="uk-UA"/>
        </w:rPr>
        <w:t>ий</w:t>
      </w:r>
      <w:r w:rsidR="00A97CD0">
        <w:rPr>
          <w:lang w:val="uk-UA"/>
        </w:rPr>
        <w:t xml:space="preserve"> з </w:t>
      </w:r>
      <w:r w:rsidR="00641046">
        <w:rPr>
          <w:lang w:val="uk-UA"/>
        </w:rPr>
        <w:t>відділом з питань фізичної культури та спорту Ніжинської міської ради</w:t>
      </w:r>
      <w:r w:rsidR="00A97CD0">
        <w:rPr>
          <w:rFonts w:eastAsia="Times New Roman" w:cs="Times New Roman"/>
          <w:szCs w:val="28"/>
          <w:lang w:val="uk-UA" w:eastAsia="uk-UA"/>
        </w:rPr>
        <w:t>,</w:t>
      </w:r>
      <w:r w:rsidR="00A97CD0">
        <w:rPr>
          <w:lang w:val="uk-UA"/>
        </w:rPr>
        <w:t xml:space="preserve"> </w:t>
      </w:r>
      <w:r w:rsidR="00EA675C">
        <w:rPr>
          <w:lang w:val="uk-UA"/>
        </w:rPr>
        <w:t xml:space="preserve">на </w:t>
      </w:r>
      <w:r w:rsidR="00641046">
        <w:rPr>
          <w:lang w:val="uk-UA"/>
        </w:rPr>
        <w:t>підвальне приміщення Ніжинського навчально-виховного комплексу № 16 «Престиж»</w:t>
      </w:r>
      <w:r w:rsidR="00EA675C">
        <w:rPr>
          <w:lang w:val="uk-UA"/>
        </w:rPr>
        <w:t xml:space="preserve">, загальною площею </w:t>
      </w:r>
      <w:r w:rsidR="00641046">
        <w:rPr>
          <w:lang w:val="uk-UA"/>
        </w:rPr>
        <w:t>288,0</w:t>
      </w:r>
      <w:r w:rsidR="00EA675C">
        <w:rPr>
          <w:lang w:val="uk-UA"/>
        </w:rPr>
        <w:t xml:space="preserve"> кв.м</w:t>
      </w:r>
      <w:r w:rsidR="00E85650">
        <w:rPr>
          <w:lang w:val="uk-UA"/>
        </w:rPr>
        <w:t xml:space="preserve">, </w:t>
      </w:r>
      <w:r w:rsidR="00641046">
        <w:rPr>
          <w:lang w:val="uk-UA"/>
        </w:rPr>
        <w:t xml:space="preserve">(254,9 кв.м.-приміщення залу та дві кімнати під роздягальні площею 16,4 кв.м. та </w:t>
      </w:r>
      <w:r w:rsidR="00674764">
        <w:rPr>
          <w:lang w:val="uk-UA"/>
        </w:rPr>
        <w:t xml:space="preserve">              </w:t>
      </w:r>
      <w:r w:rsidR="00CF64C6">
        <w:rPr>
          <w:lang w:val="uk-UA"/>
        </w:rPr>
        <w:t>2</w:t>
      </w:r>
      <w:r w:rsidR="00641046">
        <w:rPr>
          <w:lang w:val="uk-UA"/>
        </w:rPr>
        <w:t>16,7 кв.м.),</w:t>
      </w:r>
      <w:r w:rsidR="00EA675C">
        <w:rPr>
          <w:lang w:val="uk-UA"/>
        </w:rPr>
        <w:t xml:space="preserve">за адресою: Чернігівська область, місто Ніжин, вулиця </w:t>
      </w:r>
      <w:r w:rsidR="007914B4">
        <w:rPr>
          <w:lang w:val="uk-UA"/>
        </w:rPr>
        <w:t>Ол</w:t>
      </w:r>
      <w:r w:rsidR="0012201B">
        <w:rPr>
          <w:lang w:val="uk-UA"/>
        </w:rPr>
        <w:t>ек</w:t>
      </w:r>
      <w:r w:rsidR="007914B4">
        <w:rPr>
          <w:lang w:val="uk-UA"/>
        </w:rPr>
        <w:t xml:space="preserve">сандра Мацієвського (3-й мікрорайон), </w:t>
      </w:r>
      <w:r w:rsidR="00862AFD">
        <w:rPr>
          <w:lang w:val="uk-UA"/>
        </w:rPr>
        <w:t xml:space="preserve">будинок </w:t>
      </w:r>
      <w:r w:rsidR="007914B4">
        <w:rPr>
          <w:lang w:val="uk-UA"/>
        </w:rPr>
        <w:t>11</w:t>
      </w:r>
      <w:r w:rsidR="00EA675C">
        <w:rPr>
          <w:lang w:val="uk-UA"/>
        </w:rPr>
        <w:t xml:space="preserve">, </w:t>
      </w:r>
      <w:r w:rsidR="00806BB5">
        <w:rPr>
          <w:lang w:val="uk-UA"/>
        </w:rPr>
        <w:t xml:space="preserve">без проведення аукціону, </w:t>
      </w:r>
      <w:r w:rsidR="00E85650">
        <w:rPr>
          <w:lang w:val="uk-UA"/>
        </w:rPr>
        <w:t>на тих самих умовах,</w:t>
      </w:r>
      <w:r w:rsidR="00806BB5">
        <w:rPr>
          <w:lang w:val="uk-UA"/>
        </w:rPr>
        <w:t xml:space="preserve"> </w:t>
      </w:r>
      <w:r w:rsidR="00806BB5" w:rsidRPr="002B7B20">
        <w:rPr>
          <w:lang w:val="uk-UA"/>
        </w:rPr>
        <w:t>на яких бу</w:t>
      </w:r>
      <w:r w:rsidR="00806BB5">
        <w:rPr>
          <w:lang w:val="uk-UA"/>
        </w:rPr>
        <w:t>в</w:t>
      </w:r>
      <w:r w:rsidR="00806BB5" w:rsidRPr="002B7B20">
        <w:rPr>
          <w:lang w:val="uk-UA"/>
        </w:rPr>
        <w:t xml:space="preserve"> укладе</w:t>
      </w:r>
      <w:r w:rsidR="00806BB5">
        <w:rPr>
          <w:lang w:val="uk-UA"/>
        </w:rPr>
        <w:t>ний</w:t>
      </w:r>
      <w:r w:rsidR="00806BB5" w:rsidRPr="002B7B20">
        <w:rPr>
          <w:lang w:val="uk-UA"/>
        </w:rPr>
        <w:t xml:space="preserve"> догов</w:t>
      </w:r>
      <w:r w:rsidR="00806BB5">
        <w:rPr>
          <w:lang w:val="uk-UA"/>
        </w:rPr>
        <w:t>ір,</w:t>
      </w:r>
      <w:r w:rsidR="00E85650">
        <w:rPr>
          <w:lang w:val="uk-UA"/>
        </w:rPr>
        <w:t xml:space="preserve"> </w:t>
      </w:r>
      <w:r w:rsidR="006A22BF">
        <w:rPr>
          <w:lang w:val="uk-UA"/>
        </w:rPr>
        <w:t xml:space="preserve">строком на </w:t>
      </w:r>
      <w:r w:rsidR="007914B4">
        <w:rPr>
          <w:lang w:val="uk-UA"/>
        </w:rPr>
        <w:t>1</w:t>
      </w:r>
      <w:r w:rsidR="00E85650">
        <w:rPr>
          <w:lang w:val="uk-UA"/>
        </w:rPr>
        <w:t xml:space="preserve"> (</w:t>
      </w:r>
      <w:r w:rsidR="007914B4">
        <w:rPr>
          <w:lang w:val="uk-UA"/>
        </w:rPr>
        <w:t>один</w:t>
      </w:r>
      <w:r w:rsidR="00E85650">
        <w:rPr>
          <w:lang w:val="uk-UA"/>
        </w:rPr>
        <w:t>)</w:t>
      </w:r>
      <w:r w:rsidR="00EA675C">
        <w:rPr>
          <w:lang w:val="uk-UA"/>
        </w:rPr>
        <w:t xml:space="preserve"> р</w:t>
      </w:r>
      <w:r w:rsidR="00DE3387">
        <w:rPr>
          <w:lang w:val="uk-UA"/>
        </w:rPr>
        <w:t>і</w:t>
      </w:r>
      <w:r w:rsidR="00EA675C">
        <w:rPr>
          <w:lang w:val="uk-UA"/>
        </w:rPr>
        <w:t>к</w:t>
      </w:r>
      <w:r w:rsidR="007914B4">
        <w:rPr>
          <w:lang w:val="uk-UA"/>
        </w:rPr>
        <w:t>.</w:t>
      </w:r>
      <w:r w:rsidR="00C65CC0">
        <w:rPr>
          <w:lang w:val="uk-UA"/>
        </w:rPr>
        <w:t xml:space="preserve"> </w:t>
      </w:r>
    </w:p>
    <w:p w14:paraId="232F7CDC" w14:textId="160688C6" w:rsidR="0012201B" w:rsidRDefault="0012201B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862AFD" w:rsidRPr="00862AFD">
        <w:rPr>
          <w:lang w:val="uk-UA"/>
        </w:rPr>
        <w:t xml:space="preserve">Продовжити Договір </w:t>
      </w:r>
      <w:r w:rsidR="0094382A">
        <w:rPr>
          <w:lang w:val="uk-UA"/>
        </w:rPr>
        <w:t xml:space="preserve">№ 82 </w:t>
      </w:r>
      <w:r w:rsidR="00862AFD" w:rsidRPr="00862AFD">
        <w:rPr>
          <w:lang w:val="uk-UA"/>
        </w:rPr>
        <w:t xml:space="preserve">оренди нерухомого майна, що належить до комунальної власності Ніжинської територіальної громади від </w:t>
      </w:r>
      <w:r w:rsidR="00862AFD">
        <w:rPr>
          <w:lang w:val="uk-UA"/>
        </w:rPr>
        <w:t>12</w:t>
      </w:r>
      <w:r w:rsidR="00862AFD" w:rsidRPr="00862AFD">
        <w:rPr>
          <w:lang w:val="uk-UA"/>
        </w:rPr>
        <w:t xml:space="preserve"> </w:t>
      </w:r>
      <w:r w:rsidR="00862AFD">
        <w:rPr>
          <w:lang w:val="uk-UA"/>
        </w:rPr>
        <w:t>серпня</w:t>
      </w:r>
      <w:r w:rsidR="00862AFD" w:rsidRPr="00862AFD">
        <w:rPr>
          <w:lang w:val="uk-UA"/>
        </w:rPr>
        <w:t xml:space="preserve"> 2024р., укладений з відділом з питань фізичної культури та спорту Ніжинської міської ради, на </w:t>
      </w:r>
      <w:r w:rsidR="00862AFD">
        <w:rPr>
          <w:lang w:val="uk-UA"/>
        </w:rPr>
        <w:t>нежитлове</w:t>
      </w:r>
      <w:r w:rsidR="00862AFD" w:rsidRPr="00862AFD">
        <w:rPr>
          <w:lang w:val="uk-UA"/>
        </w:rPr>
        <w:t xml:space="preserve"> приміщення Ніжинсько</w:t>
      </w:r>
      <w:r w:rsidR="00862AFD">
        <w:rPr>
          <w:lang w:val="uk-UA"/>
        </w:rPr>
        <w:t xml:space="preserve">ї гімназії № 5, </w:t>
      </w:r>
      <w:r w:rsidR="00862AFD" w:rsidRPr="00862AFD">
        <w:rPr>
          <w:lang w:val="uk-UA"/>
        </w:rPr>
        <w:t xml:space="preserve">загальною площею </w:t>
      </w:r>
      <w:r w:rsidR="00862AFD">
        <w:rPr>
          <w:lang w:val="uk-UA"/>
        </w:rPr>
        <w:t>347</w:t>
      </w:r>
      <w:r w:rsidR="00862AFD" w:rsidRPr="00862AFD">
        <w:rPr>
          <w:lang w:val="uk-UA"/>
        </w:rPr>
        <w:t>,</w:t>
      </w:r>
      <w:r w:rsidR="00862AFD">
        <w:rPr>
          <w:lang w:val="uk-UA"/>
        </w:rPr>
        <w:t>3</w:t>
      </w:r>
      <w:r w:rsidR="00862AFD" w:rsidRPr="00862AFD">
        <w:rPr>
          <w:lang w:val="uk-UA"/>
        </w:rPr>
        <w:t xml:space="preserve"> кв.м, (</w:t>
      </w:r>
      <w:r w:rsidR="00862AFD">
        <w:rPr>
          <w:lang w:val="uk-UA"/>
        </w:rPr>
        <w:t xml:space="preserve">спортивний зал, дві кімнати роздягальні, санвузол, </w:t>
      </w:r>
      <w:r w:rsidR="00862AFD">
        <w:rPr>
          <w:lang w:val="uk-UA"/>
        </w:rPr>
        <w:lastRenderedPageBreak/>
        <w:t>душеві, тренерська та коридор)</w:t>
      </w:r>
      <w:r w:rsidR="00862AFD" w:rsidRPr="00862AFD">
        <w:rPr>
          <w:lang w:val="uk-UA"/>
        </w:rPr>
        <w:t xml:space="preserve">,за адресою: Чернігівська область, місто Ніжин, вулиця </w:t>
      </w:r>
      <w:r w:rsidR="00862AFD">
        <w:rPr>
          <w:lang w:val="uk-UA"/>
        </w:rPr>
        <w:t>Воздвиженська</w:t>
      </w:r>
      <w:r w:rsidR="00862AFD" w:rsidRPr="00862AFD">
        <w:rPr>
          <w:lang w:val="uk-UA"/>
        </w:rPr>
        <w:t xml:space="preserve">, </w:t>
      </w:r>
      <w:r w:rsidR="00862AFD">
        <w:rPr>
          <w:lang w:val="uk-UA"/>
        </w:rPr>
        <w:t>будинок</w:t>
      </w:r>
      <w:r w:rsidR="00DE3387">
        <w:rPr>
          <w:lang w:val="uk-UA"/>
        </w:rPr>
        <w:t xml:space="preserve"> 72</w:t>
      </w:r>
      <w:r w:rsidR="00862AFD" w:rsidRPr="00862AFD">
        <w:rPr>
          <w:lang w:val="uk-UA"/>
        </w:rPr>
        <w:t>, без проведення аукціону, на тих самих умовах, на яких був укладений договір, строком на 1 (один) р</w:t>
      </w:r>
      <w:r w:rsidR="00DE3387">
        <w:rPr>
          <w:lang w:val="uk-UA"/>
        </w:rPr>
        <w:t>і</w:t>
      </w:r>
      <w:r w:rsidR="00862AFD" w:rsidRPr="00862AFD">
        <w:rPr>
          <w:lang w:val="uk-UA"/>
        </w:rPr>
        <w:t>к.</w:t>
      </w:r>
    </w:p>
    <w:p w14:paraId="6DD2FBA5" w14:textId="0016758C" w:rsidR="0092230B" w:rsidRDefault="0092230B" w:rsidP="00B12776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Pr="0092230B">
        <w:rPr>
          <w:lang w:val="uk-UA"/>
        </w:rPr>
        <w:t xml:space="preserve">Продовжити Договір </w:t>
      </w:r>
      <w:r w:rsidR="00B85FE4">
        <w:rPr>
          <w:lang w:val="uk-UA"/>
        </w:rPr>
        <w:t xml:space="preserve">№ 3 </w:t>
      </w:r>
      <w:r w:rsidRPr="0092230B">
        <w:rPr>
          <w:lang w:val="uk-UA"/>
        </w:rPr>
        <w:t xml:space="preserve">оренди нерухомого майна, що належить до комунальної власності Ніжинської територіальної громади від </w:t>
      </w:r>
      <w:r w:rsidR="00171CE8">
        <w:rPr>
          <w:lang w:val="uk-UA"/>
        </w:rPr>
        <w:t>06</w:t>
      </w:r>
      <w:r w:rsidRPr="0092230B">
        <w:rPr>
          <w:lang w:val="uk-UA"/>
        </w:rPr>
        <w:t xml:space="preserve"> с</w:t>
      </w:r>
      <w:r w:rsidR="00171CE8">
        <w:rPr>
          <w:lang w:val="uk-UA"/>
        </w:rPr>
        <w:t>ічн</w:t>
      </w:r>
      <w:r w:rsidRPr="0092230B">
        <w:rPr>
          <w:lang w:val="uk-UA"/>
        </w:rPr>
        <w:t>я 20</w:t>
      </w:r>
      <w:r w:rsidR="00171CE8">
        <w:rPr>
          <w:lang w:val="uk-UA"/>
        </w:rPr>
        <w:t>18</w:t>
      </w:r>
      <w:r w:rsidRPr="0092230B">
        <w:rPr>
          <w:lang w:val="uk-UA"/>
        </w:rPr>
        <w:t>р.,</w:t>
      </w:r>
      <w:r w:rsidR="00502A91">
        <w:rPr>
          <w:lang w:val="uk-UA"/>
        </w:rPr>
        <w:t xml:space="preserve"> шляхом укладання нового договору оренди,</w:t>
      </w:r>
      <w:r w:rsidRPr="0092230B">
        <w:rPr>
          <w:lang w:val="uk-UA"/>
        </w:rPr>
        <w:t xml:space="preserve"> з відділом з питань фізичної культури та спорту Ніжинської міської ради, на нежитлов</w:t>
      </w:r>
      <w:r w:rsidR="00BF7F8C">
        <w:rPr>
          <w:lang w:val="uk-UA"/>
        </w:rPr>
        <w:t>і</w:t>
      </w:r>
      <w:r w:rsidRPr="0092230B">
        <w:rPr>
          <w:lang w:val="uk-UA"/>
        </w:rPr>
        <w:t xml:space="preserve"> приміщення, загальною площею 7</w:t>
      </w:r>
      <w:r w:rsidR="00BF7F8C">
        <w:rPr>
          <w:lang w:val="uk-UA"/>
        </w:rPr>
        <w:t>1</w:t>
      </w:r>
      <w:r w:rsidRPr="0092230B">
        <w:rPr>
          <w:lang w:val="uk-UA"/>
        </w:rPr>
        <w:t xml:space="preserve">,3 кв.м, за адресою: Чернігівська область, місто Ніжин, вулиця </w:t>
      </w:r>
      <w:r w:rsidR="00BF7F8C">
        <w:rPr>
          <w:lang w:val="uk-UA"/>
        </w:rPr>
        <w:t>Полковника Розумовського</w:t>
      </w:r>
      <w:r w:rsidRPr="0092230B">
        <w:rPr>
          <w:lang w:val="uk-UA"/>
        </w:rPr>
        <w:t xml:space="preserve">, будинок </w:t>
      </w:r>
      <w:r w:rsidR="00BF7F8C">
        <w:rPr>
          <w:lang w:val="uk-UA"/>
        </w:rPr>
        <w:t>5</w:t>
      </w:r>
      <w:r w:rsidRPr="0092230B">
        <w:rPr>
          <w:lang w:val="uk-UA"/>
        </w:rPr>
        <w:t xml:space="preserve">, без проведення аукціону, </w:t>
      </w:r>
      <w:r w:rsidR="00BF7F8C">
        <w:rPr>
          <w:lang w:val="uk-UA"/>
        </w:rPr>
        <w:t xml:space="preserve">для розміщення Відділу </w:t>
      </w:r>
      <w:r w:rsidR="00BF7F8C" w:rsidRPr="00BF7F8C">
        <w:rPr>
          <w:lang w:val="uk-UA"/>
        </w:rPr>
        <w:t>з питань фізичної культури та спорту Ніжинської міської ради</w:t>
      </w:r>
      <w:r w:rsidR="00BF7F8C">
        <w:rPr>
          <w:lang w:val="uk-UA"/>
        </w:rPr>
        <w:t xml:space="preserve">, </w:t>
      </w:r>
      <w:r w:rsidRPr="0092230B">
        <w:rPr>
          <w:lang w:val="uk-UA"/>
        </w:rPr>
        <w:t xml:space="preserve">на тих самих умовах, на яких був укладений договір, строком на </w:t>
      </w:r>
      <w:r w:rsidR="00BF7F8C">
        <w:rPr>
          <w:lang w:val="uk-UA"/>
        </w:rPr>
        <w:t>5</w:t>
      </w:r>
      <w:r w:rsidRPr="0092230B">
        <w:rPr>
          <w:lang w:val="uk-UA"/>
        </w:rPr>
        <w:t xml:space="preserve"> р</w:t>
      </w:r>
      <w:r w:rsidR="00BF7F8C">
        <w:rPr>
          <w:lang w:val="uk-UA"/>
        </w:rPr>
        <w:t>оків</w:t>
      </w:r>
      <w:r w:rsidRPr="0092230B">
        <w:rPr>
          <w:lang w:val="uk-UA"/>
        </w:rPr>
        <w:t>.</w:t>
      </w:r>
    </w:p>
    <w:p w14:paraId="6B5658D0" w14:textId="3C1E244A" w:rsidR="00334A49" w:rsidRDefault="00C65CC0" w:rsidP="00E85650">
      <w:pPr>
        <w:spacing w:after="0"/>
        <w:ind w:right="-2"/>
        <w:jc w:val="both"/>
        <w:rPr>
          <w:rFonts w:eastAsia="Times New Roman" w:cs="Times New Roman"/>
          <w:szCs w:val="28"/>
          <w:lang w:val="uk-UA" w:eastAsia="ru-RU"/>
        </w:rPr>
      </w:pPr>
      <w:r w:rsidRPr="00806BB5">
        <w:rPr>
          <w:szCs w:val="28"/>
          <w:lang w:val="uk-UA"/>
        </w:rPr>
        <w:t xml:space="preserve"> </w:t>
      </w:r>
      <w:r w:rsidR="00E85650" w:rsidRPr="00806BB5">
        <w:rPr>
          <w:szCs w:val="28"/>
          <w:lang w:val="uk-UA"/>
        </w:rPr>
        <w:tab/>
      </w:r>
      <w:r w:rsidR="00C6123A">
        <w:rPr>
          <w:rFonts w:eastAsia="Calibri" w:cs="Times New Roman"/>
          <w:szCs w:val="28"/>
          <w:lang w:val="uk-UA"/>
        </w:rPr>
        <w:t>4</w:t>
      </w:r>
      <w:r w:rsidR="00B12776" w:rsidRPr="00806BB5">
        <w:rPr>
          <w:rFonts w:eastAsia="Calibri" w:cs="Times New Roman"/>
          <w:szCs w:val="28"/>
          <w:lang w:val="uk-UA"/>
        </w:rPr>
        <w:t xml:space="preserve">. </w:t>
      </w:r>
      <w:r w:rsidR="00334A49" w:rsidRPr="00806BB5">
        <w:rPr>
          <w:rFonts w:eastAsia="Calibri" w:cs="Times New Roman"/>
          <w:szCs w:val="28"/>
          <w:lang w:val="uk-UA"/>
        </w:rPr>
        <w:t>У</w:t>
      </w:r>
      <w:r w:rsidR="00334A49" w:rsidRPr="00806BB5">
        <w:rPr>
          <w:rFonts w:eastAsia="Times New Roman" w:cs="Times New Roman"/>
          <w:szCs w:val="28"/>
          <w:lang w:val="uk-UA" w:eastAsia="ru-RU"/>
        </w:rPr>
        <w:t>правлінню комунального майна та земельних відносин Ніжинської міської ради Чернігівської області</w:t>
      </w:r>
      <w:r w:rsidR="001B2CE4">
        <w:rPr>
          <w:rFonts w:eastAsia="Times New Roman" w:cs="Times New Roman"/>
          <w:szCs w:val="28"/>
          <w:lang w:val="uk-UA" w:eastAsia="ru-RU"/>
        </w:rPr>
        <w:t>,</w:t>
      </w:r>
      <w:r w:rsidR="005A36C6" w:rsidRPr="005A36C6">
        <w:rPr>
          <w:lang w:val="uk-UA"/>
        </w:rPr>
        <w:t xml:space="preserve"> </w:t>
      </w:r>
      <w:r w:rsidR="0042792F">
        <w:rPr>
          <w:lang w:val="uk-UA"/>
        </w:rPr>
        <w:t xml:space="preserve">Управлінню освіти Ніжинської міської ради Чернігівської області, </w:t>
      </w:r>
      <w:bookmarkStart w:id="4" w:name="_Hlk220656499"/>
      <w:r w:rsidR="0042792F">
        <w:rPr>
          <w:lang w:val="uk-UA"/>
        </w:rPr>
        <w:t xml:space="preserve">Ніжинській гімназії № 16 </w:t>
      </w:r>
      <w:r w:rsidR="0042792F" w:rsidRPr="0042792F">
        <w:rPr>
          <w:lang w:val="uk-UA"/>
        </w:rPr>
        <w:t>Ніжинської міської ради Чернігівської області</w:t>
      </w:r>
      <w:r w:rsidR="005A36C6" w:rsidRPr="005A36C6">
        <w:rPr>
          <w:rFonts w:eastAsia="Times New Roman" w:cs="Times New Roman"/>
          <w:szCs w:val="28"/>
          <w:lang w:val="uk-UA" w:eastAsia="ru-RU"/>
        </w:rPr>
        <w:t xml:space="preserve"> </w:t>
      </w:r>
      <w:bookmarkEnd w:id="4"/>
      <w:r w:rsidR="005A36C6" w:rsidRPr="005A36C6">
        <w:rPr>
          <w:rFonts w:eastAsia="Times New Roman" w:cs="Times New Roman"/>
          <w:szCs w:val="28"/>
          <w:lang w:val="uk-UA" w:eastAsia="ru-RU"/>
        </w:rPr>
        <w:t xml:space="preserve">та </w:t>
      </w:r>
      <w:r w:rsidR="0042792F" w:rsidRPr="0042792F">
        <w:rPr>
          <w:rFonts w:eastAsia="Times New Roman" w:cs="Times New Roman"/>
          <w:szCs w:val="28"/>
          <w:lang w:val="uk-UA" w:eastAsia="ru-RU"/>
        </w:rPr>
        <w:t>Відділу з питань фізичної культури та спорту Ніжинської міської ради</w:t>
      </w:r>
      <w:r w:rsidR="0042792F">
        <w:rPr>
          <w:rFonts w:eastAsia="Times New Roman" w:cs="Times New Roman"/>
          <w:szCs w:val="28"/>
          <w:lang w:val="uk-UA" w:eastAsia="ru-RU"/>
        </w:rPr>
        <w:t>,</w:t>
      </w:r>
      <w:r w:rsidR="005A36C6">
        <w:rPr>
          <w:rFonts w:eastAsia="Times New Roman" w:cs="Times New Roman"/>
          <w:szCs w:val="28"/>
          <w:lang w:val="uk-UA" w:eastAsia="ru-RU"/>
        </w:rPr>
        <w:t xml:space="preserve"> 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>вжити заходів щодо реалізації цього рішення згідно Закону України «Про оренду 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7ABCBA32" w:rsidR="00334A49" w:rsidRPr="005F515B" w:rsidRDefault="0092230B" w:rsidP="0092230B">
      <w:pPr>
        <w:spacing w:after="0"/>
        <w:ind w:right="-2"/>
        <w:jc w:val="both"/>
        <w:rPr>
          <w:rFonts w:eastAsia="Calibri" w:cs="Times New Roman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AF2BF4">
        <w:rPr>
          <w:rFonts w:eastAsia="Calibri" w:cs="Times New Roman"/>
          <w:lang w:val="uk-UA"/>
        </w:rPr>
        <w:t>5</w:t>
      </w:r>
      <w:r w:rsidR="00334A49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Начальнику відділу комунального майна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Чернігівської області </w:t>
      </w:r>
      <w:r w:rsidR="00334A49">
        <w:rPr>
          <w:rFonts w:eastAsia="Calibri" w:cs="Times New Roman"/>
          <w:lang w:val="uk-UA"/>
        </w:rPr>
        <w:t>Чернеті О</w:t>
      </w:r>
      <w:r w:rsidR="00334A49" w:rsidRPr="005F515B">
        <w:rPr>
          <w:rFonts w:eastAsia="Calibri" w:cs="Times New Roman"/>
          <w:lang w:val="uk-UA"/>
        </w:rPr>
        <w:t>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3260B1FC" w14:textId="69273BE8" w:rsidR="007C31A9" w:rsidRPr="007C31A9" w:rsidRDefault="001839FC" w:rsidP="007C31A9">
      <w:pPr>
        <w:spacing w:after="0"/>
        <w:ind w:firstLine="851"/>
        <w:jc w:val="both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>6</w:t>
      </w:r>
      <w:r w:rsidR="00334A49" w:rsidRPr="005F515B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2792F">
        <w:rPr>
          <w:rFonts w:eastAsia="Calibri" w:cs="Times New Roman"/>
          <w:lang w:val="uk-UA"/>
        </w:rPr>
        <w:t xml:space="preserve">, </w:t>
      </w:r>
      <w:r w:rsidR="00334A49" w:rsidRPr="005F515B">
        <w:rPr>
          <w:rFonts w:eastAsia="Calibri" w:cs="Times New Roman"/>
          <w:lang w:val="uk-UA"/>
        </w:rPr>
        <w:t xml:space="preserve">начальника </w:t>
      </w:r>
      <w:r w:rsidR="00334A49">
        <w:rPr>
          <w:rFonts w:eastAsia="Calibri" w:cs="Times New Roman"/>
          <w:lang w:val="uk-UA"/>
        </w:rPr>
        <w:t>Управління</w:t>
      </w:r>
      <w:r w:rsidR="00334A49" w:rsidRPr="005F515B">
        <w:rPr>
          <w:rFonts w:eastAsia="Calibri" w:cs="Times New Roman"/>
          <w:lang w:val="uk-UA"/>
        </w:rPr>
        <w:t xml:space="preserve"> комунального майна та земельних відносин Ніжинської міської ради Чернігівськ</w:t>
      </w:r>
      <w:r w:rsidR="00334A49">
        <w:rPr>
          <w:rFonts w:eastAsia="Calibri" w:cs="Times New Roman"/>
          <w:lang w:val="uk-UA"/>
        </w:rPr>
        <w:t>ої області Онокало І. А.</w:t>
      </w:r>
      <w:r w:rsidR="0042792F">
        <w:rPr>
          <w:rFonts w:eastAsia="Calibri" w:cs="Times New Roman"/>
          <w:lang w:val="uk-UA"/>
        </w:rPr>
        <w:t xml:space="preserve">, </w:t>
      </w:r>
      <w:bookmarkStart w:id="5" w:name="_Hlk220656631"/>
      <w:r w:rsidR="0042792F">
        <w:rPr>
          <w:rFonts w:eastAsia="Calibri" w:cs="Times New Roman"/>
          <w:lang w:val="uk-UA"/>
        </w:rPr>
        <w:t xml:space="preserve">начальника </w:t>
      </w:r>
      <w:r w:rsidR="0042792F" w:rsidRPr="0042792F">
        <w:rPr>
          <w:rFonts w:eastAsia="Calibri" w:cs="Times New Roman"/>
          <w:lang w:val="uk-UA"/>
        </w:rPr>
        <w:t>Управлінню освіти Ніжинської міської ради Чернігівської області</w:t>
      </w:r>
      <w:r w:rsidR="0042792F">
        <w:rPr>
          <w:rFonts w:eastAsia="Calibri" w:cs="Times New Roman"/>
          <w:lang w:val="uk-UA"/>
        </w:rPr>
        <w:t xml:space="preserve"> Градобик В.В</w:t>
      </w:r>
      <w:bookmarkEnd w:id="5"/>
      <w:r w:rsidR="0042792F">
        <w:rPr>
          <w:rFonts w:eastAsia="Calibri" w:cs="Times New Roman"/>
          <w:lang w:val="uk-UA"/>
        </w:rPr>
        <w:t xml:space="preserve">., </w:t>
      </w:r>
      <w:bookmarkStart w:id="6" w:name="_Hlk220656866"/>
      <w:r w:rsidR="00DD5205">
        <w:rPr>
          <w:rFonts w:eastAsia="Calibri" w:cs="Times New Roman"/>
          <w:lang w:val="uk-UA"/>
        </w:rPr>
        <w:t xml:space="preserve">директора </w:t>
      </w:r>
      <w:r w:rsidR="00DD5205" w:rsidRPr="00DD5205">
        <w:rPr>
          <w:rFonts w:eastAsia="Calibri" w:cs="Times New Roman"/>
          <w:lang w:val="uk-UA"/>
        </w:rPr>
        <w:t>Ніжинськ</w:t>
      </w:r>
      <w:r w:rsidR="00DD5205">
        <w:rPr>
          <w:rFonts w:eastAsia="Calibri" w:cs="Times New Roman"/>
          <w:lang w:val="uk-UA"/>
        </w:rPr>
        <w:t>ої</w:t>
      </w:r>
      <w:r w:rsidR="00DD5205" w:rsidRPr="00DD5205">
        <w:rPr>
          <w:rFonts w:eastAsia="Calibri" w:cs="Times New Roman"/>
          <w:lang w:val="uk-UA"/>
        </w:rPr>
        <w:t xml:space="preserve"> гімназії № 16 Ніжинської міської ради Чернігівської області</w:t>
      </w:r>
      <w:r w:rsidR="00BA55E1">
        <w:rPr>
          <w:rFonts w:eastAsia="Calibri" w:cs="Times New Roman"/>
          <w:lang w:val="uk-UA"/>
        </w:rPr>
        <w:t xml:space="preserve"> </w:t>
      </w:r>
      <w:bookmarkEnd w:id="6"/>
      <w:r w:rsidR="00BA55E1">
        <w:rPr>
          <w:rFonts w:eastAsia="Calibri" w:cs="Times New Roman"/>
          <w:lang w:val="uk-UA"/>
        </w:rPr>
        <w:t>Солдатенко Т.І.</w:t>
      </w:r>
      <w:r w:rsidR="007C31A9">
        <w:rPr>
          <w:rFonts w:eastAsia="Calibri" w:cs="Times New Roman"/>
          <w:lang w:val="uk-UA"/>
        </w:rPr>
        <w:t>, д</w:t>
      </w:r>
      <w:r w:rsidR="007C31A9" w:rsidRPr="007C31A9">
        <w:rPr>
          <w:rFonts w:eastAsia="Calibri" w:cs="Times New Roman"/>
          <w:lang w:val="uk-UA"/>
        </w:rPr>
        <w:t>иректор</w:t>
      </w:r>
      <w:r w:rsidR="007C31A9">
        <w:rPr>
          <w:rFonts w:eastAsia="Calibri" w:cs="Times New Roman"/>
          <w:lang w:val="uk-UA"/>
        </w:rPr>
        <w:t>а</w:t>
      </w:r>
      <w:r w:rsidR="007C31A9" w:rsidRPr="007C31A9">
        <w:rPr>
          <w:rFonts w:eastAsia="Calibri" w:cs="Times New Roman"/>
          <w:lang w:val="uk-UA"/>
        </w:rPr>
        <w:t xml:space="preserve"> Міського центру фізичного здоров’я «Спорт для всіх»</w:t>
      </w:r>
      <w:r w:rsidR="007C31A9">
        <w:rPr>
          <w:rFonts w:eastAsia="Calibri" w:cs="Times New Roman"/>
          <w:lang w:val="uk-UA"/>
        </w:rPr>
        <w:t xml:space="preserve"> Карпюк І.В.</w:t>
      </w:r>
    </w:p>
    <w:p w14:paraId="343E8044" w14:textId="4298DEB2" w:rsidR="00334A49" w:rsidRPr="005F515B" w:rsidRDefault="007C31A9" w:rsidP="007C31A9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7C31A9">
        <w:rPr>
          <w:rFonts w:eastAsia="Calibri" w:cs="Times New Roman"/>
          <w:lang w:val="uk-UA"/>
        </w:rPr>
        <w:t>Ніжинської міської ради Чернігівської області</w:t>
      </w:r>
      <w:r w:rsidR="00BA55E1">
        <w:rPr>
          <w:rFonts w:eastAsia="Calibri" w:cs="Times New Roman"/>
          <w:lang w:val="uk-UA"/>
        </w:rPr>
        <w:t xml:space="preserve"> та начальника </w:t>
      </w:r>
      <w:bookmarkStart w:id="7" w:name="_Hlk220656881"/>
      <w:r w:rsidR="00BA55E1" w:rsidRPr="00BA55E1">
        <w:rPr>
          <w:rFonts w:eastAsia="Calibri" w:cs="Times New Roman"/>
          <w:lang w:val="uk-UA"/>
        </w:rPr>
        <w:t>Відділу з питань фізичної культури та спорту Ніжинської міської ради</w:t>
      </w:r>
      <w:r w:rsidR="00BA55E1">
        <w:rPr>
          <w:rFonts w:eastAsia="Calibri" w:cs="Times New Roman"/>
          <w:lang w:val="uk-UA"/>
        </w:rPr>
        <w:t xml:space="preserve"> Глушка П.В.</w:t>
      </w:r>
    </w:p>
    <w:bookmarkEnd w:id="7"/>
    <w:p w14:paraId="5CCB7230" w14:textId="7AB4F0EB" w:rsidR="00334A49" w:rsidRPr="005F515B" w:rsidRDefault="001839FC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lang w:val="uk-UA"/>
        </w:rPr>
        <w:t>7</w:t>
      </w:r>
      <w:r w:rsidR="00334A49" w:rsidRPr="005F515B">
        <w:rPr>
          <w:rFonts w:eastAsia="Calibri" w:cs="Times New Roman"/>
          <w:lang w:val="uk-UA"/>
        </w:rPr>
        <w:t xml:space="preserve">.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>житлово-комунального господарства, комунальної власності, транспорту і зв’язку та енергозбереження (голова комісії – Дегтяренко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1591E775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</w:t>
      </w: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Pr="00C72802">
        <w:rPr>
          <w:rFonts w:eastAsia="Times New Roman" w:cs="Times New Roman"/>
          <w:bCs/>
          <w:szCs w:val="28"/>
          <w:lang w:val="uk-UA" w:eastAsia="ru-RU"/>
        </w:rPr>
        <w:t xml:space="preserve">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7E10A087" w:rsidR="00334A49" w:rsidRPr="009B453A" w:rsidRDefault="00020A7C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Начальник Управління комунального майна</w:t>
      </w:r>
    </w:p>
    <w:p w14:paraId="78395A7B" w14:textId="566B3A4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та земельних відносин Ніжинської міської ради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 xml:space="preserve">      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25EE7E7F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виконавчих органів ради              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61AA040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Секретар Ніжинської міської ради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ab/>
        <w:t xml:space="preserve">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Юрій ХОМЕНКО</w:t>
      </w:r>
    </w:p>
    <w:p w14:paraId="06475371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80EBCE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Ніжинської міської ради                                                              </w:t>
      </w:r>
      <w:r w:rsidR="0042792F">
        <w:rPr>
          <w:rFonts w:eastAsia="Times New Roman" w:cs="Times New Roman"/>
          <w:sz w:val="27"/>
          <w:szCs w:val="27"/>
          <w:lang w:val="uk-UA" w:eastAsia="ru-RU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>В’ячеслав ЛЕГА</w:t>
      </w:r>
    </w:p>
    <w:p w14:paraId="1DA97C6A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2A042A45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42792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2669767A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Вячеслав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339A67ED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743106">
        <w:rPr>
          <w:rFonts w:eastAsia="Times New Roman" w:cs="Times New Roman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455CF69C" w14:textId="77777777" w:rsidR="00334A49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</w:p>
    <w:sectPr w:rsidR="00334A49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39810885">
    <w:abstractNumId w:val="1"/>
  </w:num>
  <w:num w:numId="2" w16cid:durableId="197860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0A7C"/>
    <w:rsid w:val="00024ED7"/>
    <w:rsid w:val="000412A0"/>
    <w:rsid w:val="0004431B"/>
    <w:rsid w:val="00077DC0"/>
    <w:rsid w:val="000D68C9"/>
    <w:rsid w:val="000E5281"/>
    <w:rsid w:val="00111460"/>
    <w:rsid w:val="0012201B"/>
    <w:rsid w:val="0013600E"/>
    <w:rsid w:val="00171CE8"/>
    <w:rsid w:val="001737AF"/>
    <w:rsid w:val="001839FC"/>
    <w:rsid w:val="00185865"/>
    <w:rsid w:val="00197344"/>
    <w:rsid w:val="001973E3"/>
    <w:rsid w:val="001A1325"/>
    <w:rsid w:val="001A7752"/>
    <w:rsid w:val="001B2CE4"/>
    <w:rsid w:val="001C3558"/>
    <w:rsid w:val="001D7522"/>
    <w:rsid w:val="001E7241"/>
    <w:rsid w:val="001F5BDB"/>
    <w:rsid w:val="001F6531"/>
    <w:rsid w:val="00217228"/>
    <w:rsid w:val="002221AD"/>
    <w:rsid w:val="00234E5C"/>
    <w:rsid w:val="002379A8"/>
    <w:rsid w:val="00243519"/>
    <w:rsid w:val="0026547E"/>
    <w:rsid w:val="00273FAB"/>
    <w:rsid w:val="00281821"/>
    <w:rsid w:val="002A30ED"/>
    <w:rsid w:val="002B7B20"/>
    <w:rsid w:val="002C19BE"/>
    <w:rsid w:val="002F4E93"/>
    <w:rsid w:val="00316E5C"/>
    <w:rsid w:val="00333165"/>
    <w:rsid w:val="00334A49"/>
    <w:rsid w:val="00346890"/>
    <w:rsid w:val="003639F3"/>
    <w:rsid w:val="003C3ACF"/>
    <w:rsid w:val="003E769D"/>
    <w:rsid w:val="0040072F"/>
    <w:rsid w:val="004054F4"/>
    <w:rsid w:val="0041242D"/>
    <w:rsid w:val="00417780"/>
    <w:rsid w:val="0042792F"/>
    <w:rsid w:val="00427B63"/>
    <w:rsid w:val="00457665"/>
    <w:rsid w:val="0047359F"/>
    <w:rsid w:val="004C1780"/>
    <w:rsid w:val="004C42D1"/>
    <w:rsid w:val="004E1A5F"/>
    <w:rsid w:val="00502A91"/>
    <w:rsid w:val="005043A6"/>
    <w:rsid w:val="00516258"/>
    <w:rsid w:val="005221BB"/>
    <w:rsid w:val="00522F70"/>
    <w:rsid w:val="00541349"/>
    <w:rsid w:val="00547E54"/>
    <w:rsid w:val="005640D7"/>
    <w:rsid w:val="0057067E"/>
    <w:rsid w:val="00577FFC"/>
    <w:rsid w:val="005A36C6"/>
    <w:rsid w:val="005A3B63"/>
    <w:rsid w:val="005E088C"/>
    <w:rsid w:val="005E1B74"/>
    <w:rsid w:val="005E1FDE"/>
    <w:rsid w:val="00600FF2"/>
    <w:rsid w:val="006067B1"/>
    <w:rsid w:val="006169A2"/>
    <w:rsid w:val="00625D4C"/>
    <w:rsid w:val="00630132"/>
    <w:rsid w:val="00641046"/>
    <w:rsid w:val="006670E9"/>
    <w:rsid w:val="00673494"/>
    <w:rsid w:val="00674764"/>
    <w:rsid w:val="00685716"/>
    <w:rsid w:val="0069744C"/>
    <w:rsid w:val="006A22BF"/>
    <w:rsid w:val="006B6B58"/>
    <w:rsid w:val="006C0B77"/>
    <w:rsid w:val="006C724D"/>
    <w:rsid w:val="006D6D76"/>
    <w:rsid w:val="00732A84"/>
    <w:rsid w:val="00733DA8"/>
    <w:rsid w:val="00743106"/>
    <w:rsid w:val="007465EF"/>
    <w:rsid w:val="00760E4D"/>
    <w:rsid w:val="00790394"/>
    <w:rsid w:val="007914B4"/>
    <w:rsid w:val="007945CE"/>
    <w:rsid w:val="007976DB"/>
    <w:rsid w:val="007A3BAC"/>
    <w:rsid w:val="007A3C31"/>
    <w:rsid w:val="007C31A9"/>
    <w:rsid w:val="007E7DBC"/>
    <w:rsid w:val="007F4D9D"/>
    <w:rsid w:val="00801AAE"/>
    <w:rsid w:val="00806BB5"/>
    <w:rsid w:val="008213FA"/>
    <w:rsid w:val="008242FF"/>
    <w:rsid w:val="00837314"/>
    <w:rsid w:val="008401B6"/>
    <w:rsid w:val="00862AFD"/>
    <w:rsid w:val="00870751"/>
    <w:rsid w:val="00870A57"/>
    <w:rsid w:val="008844B2"/>
    <w:rsid w:val="008A1E47"/>
    <w:rsid w:val="008B106E"/>
    <w:rsid w:val="008B3643"/>
    <w:rsid w:val="008C3D55"/>
    <w:rsid w:val="008D0012"/>
    <w:rsid w:val="008E5112"/>
    <w:rsid w:val="009000B7"/>
    <w:rsid w:val="009142E9"/>
    <w:rsid w:val="0092230B"/>
    <w:rsid w:val="00922C48"/>
    <w:rsid w:val="0092638A"/>
    <w:rsid w:val="00927936"/>
    <w:rsid w:val="0094382A"/>
    <w:rsid w:val="0097425A"/>
    <w:rsid w:val="009824BD"/>
    <w:rsid w:val="009B22D0"/>
    <w:rsid w:val="009B3574"/>
    <w:rsid w:val="009B453A"/>
    <w:rsid w:val="009C159B"/>
    <w:rsid w:val="009F32BD"/>
    <w:rsid w:val="009F48CE"/>
    <w:rsid w:val="00A137E7"/>
    <w:rsid w:val="00A17563"/>
    <w:rsid w:val="00A27167"/>
    <w:rsid w:val="00A51085"/>
    <w:rsid w:val="00A61D6F"/>
    <w:rsid w:val="00A70F27"/>
    <w:rsid w:val="00A760F3"/>
    <w:rsid w:val="00A97CD0"/>
    <w:rsid w:val="00AB06BE"/>
    <w:rsid w:val="00AC7047"/>
    <w:rsid w:val="00AE2580"/>
    <w:rsid w:val="00AF2BF4"/>
    <w:rsid w:val="00B12776"/>
    <w:rsid w:val="00B170AF"/>
    <w:rsid w:val="00B1750C"/>
    <w:rsid w:val="00B2743C"/>
    <w:rsid w:val="00B51081"/>
    <w:rsid w:val="00B63AC8"/>
    <w:rsid w:val="00B85FE4"/>
    <w:rsid w:val="00B87FFE"/>
    <w:rsid w:val="00B915B7"/>
    <w:rsid w:val="00BA2488"/>
    <w:rsid w:val="00BA55E1"/>
    <w:rsid w:val="00BC78EE"/>
    <w:rsid w:val="00BE0EFF"/>
    <w:rsid w:val="00BE5A73"/>
    <w:rsid w:val="00BF7F8C"/>
    <w:rsid w:val="00C052F6"/>
    <w:rsid w:val="00C05D4B"/>
    <w:rsid w:val="00C14D55"/>
    <w:rsid w:val="00C51B03"/>
    <w:rsid w:val="00C6123A"/>
    <w:rsid w:val="00C65CC0"/>
    <w:rsid w:val="00C702F0"/>
    <w:rsid w:val="00C76A69"/>
    <w:rsid w:val="00C82B2A"/>
    <w:rsid w:val="00C833D8"/>
    <w:rsid w:val="00C94190"/>
    <w:rsid w:val="00C943DA"/>
    <w:rsid w:val="00CB2408"/>
    <w:rsid w:val="00CC4B14"/>
    <w:rsid w:val="00CD18C5"/>
    <w:rsid w:val="00CF64C6"/>
    <w:rsid w:val="00D16661"/>
    <w:rsid w:val="00D174ED"/>
    <w:rsid w:val="00D64E58"/>
    <w:rsid w:val="00D7243D"/>
    <w:rsid w:val="00D730EA"/>
    <w:rsid w:val="00D91F61"/>
    <w:rsid w:val="00D977C5"/>
    <w:rsid w:val="00DB4C2E"/>
    <w:rsid w:val="00DC70D8"/>
    <w:rsid w:val="00DD455A"/>
    <w:rsid w:val="00DD5205"/>
    <w:rsid w:val="00DE3387"/>
    <w:rsid w:val="00DF709D"/>
    <w:rsid w:val="00E138CD"/>
    <w:rsid w:val="00E271DD"/>
    <w:rsid w:val="00E36122"/>
    <w:rsid w:val="00E41136"/>
    <w:rsid w:val="00E75CA4"/>
    <w:rsid w:val="00E81D99"/>
    <w:rsid w:val="00E85650"/>
    <w:rsid w:val="00EA59DF"/>
    <w:rsid w:val="00EA675C"/>
    <w:rsid w:val="00EB38A4"/>
    <w:rsid w:val="00ED1908"/>
    <w:rsid w:val="00ED6769"/>
    <w:rsid w:val="00EE4070"/>
    <w:rsid w:val="00EF3447"/>
    <w:rsid w:val="00F07916"/>
    <w:rsid w:val="00F12C76"/>
    <w:rsid w:val="00F212C8"/>
    <w:rsid w:val="00F27FA1"/>
    <w:rsid w:val="00F353B9"/>
    <w:rsid w:val="00F3546C"/>
    <w:rsid w:val="00F44D15"/>
    <w:rsid w:val="00F61047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4B1B-08D0-44B9-87C3-0DDF974A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4065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2026-02-05T13:26:00Z</cp:lastPrinted>
  <dcterms:created xsi:type="dcterms:W3CDTF">2026-02-17T09:56:00Z</dcterms:created>
  <dcterms:modified xsi:type="dcterms:W3CDTF">2026-02-17T09:56:00Z</dcterms:modified>
</cp:coreProperties>
</file>